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69" w:rsidRPr="009D3B23" w:rsidRDefault="00A45B69" w:rsidP="009D3B23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A45B69">
        <w:rPr>
          <w:rFonts w:ascii="方正小标宋简体" w:eastAsia="方正小标宋简体" w:hAnsi="仿宋" w:hint="eastAsia"/>
          <w:sz w:val="44"/>
          <w:szCs w:val="44"/>
        </w:rPr>
        <w:t>湖北省统计行政处罚裁量基准</w:t>
      </w:r>
      <w:r w:rsidR="009D3B23" w:rsidRPr="009D3B23">
        <w:rPr>
          <w:rFonts w:ascii="方正小标宋简体" w:eastAsia="方正小标宋简体" w:hAnsi="仿宋" w:hint="eastAsia"/>
          <w:sz w:val="44"/>
          <w:szCs w:val="44"/>
        </w:rPr>
        <w:t>（2</w:t>
      </w:r>
      <w:r w:rsidR="009D3B23" w:rsidRPr="009D3B23">
        <w:rPr>
          <w:rFonts w:ascii="方正小标宋简体" w:eastAsia="方正小标宋简体" w:hAnsi="仿宋"/>
          <w:sz w:val="44"/>
          <w:szCs w:val="44"/>
        </w:rPr>
        <w:t>022</w:t>
      </w:r>
      <w:r w:rsidR="009D3B23" w:rsidRPr="009D3B23">
        <w:rPr>
          <w:rFonts w:ascii="方正小标宋简体" w:eastAsia="方正小标宋简体" w:hAnsi="仿宋" w:hint="eastAsia"/>
          <w:sz w:val="44"/>
          <w:szCs w:val="44"/>
        </w:rPr>
        <w:t>版）</w:t>
      </w:r>
    </w:p>
    <w:p w:rsidR="00A45B69" w:rsidRPr="00A45B69" w:rsidRDefault="009D3B23" w:rsidP="009D3B23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（征求</w:t>
      </w:r>
      <w:r>
        <w:rPr>
          <w:rFonts w:ascii="楷体" w:eastAsia="楷体" w:hAnsi="楷体"/>
          <w:sz w:val="32"/>
          <w:szCs w:val="32"/>
        </w:rPr>
        <w:t>意见稿）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45B69" w:rsidRPr="00A45B69" w:rsidRDefault="00A45B69" w:rsidP="00A45B6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45B69">
        <w:rPr>
          <w:rFonts w:ascii="黑体" w:eastAsia="黑体" w:hAnsi="黑体" w:hint="eastAsia"/>
          <w:sz w:val="32"/>
          <w:szCs w:val="32"/>
        </w:rPr>
        <w:t>第一章</w:t>
      </w:r>
      <w:r w:rsidRPr="00A45B69">
        <w:rPr>
          <w:rFonts w:ascii="黑体" w:eastAsia="黑体" w:hAnsi="黑体"/>
          <w:sz w:val="32"/>
          <w:szCs w:val="32"/>
        </w:rPr>
        <w:t> </w:t>
      </w:r>
      <w:r w:rsidRPr="00A45B69">
        <w:rPr>
          <w:rFonts w:ascii="黑体" w:eastAsia="黑体" w:hAnsi="黑体" w:hint="eastAsia"/>
          <w:sz w:val="32"/>
          <w:szCs w:val="32"/>
        </w:rPr>
        <w:t>总则</w:t>
      </w:r>
    </w:p>
    <w:p w:rsid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45B69">
        <w:rPr>
          <w:rFonts w:ascii="仿宋" w:eastAsia="仿宋" w:hAnsi="仿宋" w:hint="eastAsia"/>
          <w:b/>
          <w:sz w:val="32"/>
          <w:szCs w:val="32"/>
        </w:rPr>
        <w:t>第一条</w:t>
      </w:r>
      <w:r w:rsidR="00FB3DDB">
        <w:rPr>
          <w:rFonts w:ascii="仿宋" w:eastAsia="仿宋" w:hAnsi="仿宋" w:hint="eastAsia"/>
          <w:sz w:val="32"/>
          <w:szCs w:val="32"/>
        </w:rPr>
        <w:t xml:space="preserve">  </w:t>
      </w:r>
      <w:r w:rsidRPr="00A45B69">
        <w:rPr>
          <w:rFonts w:ascii="仿宋" w:eastAsia="仿宋" w:hAnsi="仿宋" w:hint="eastAsia"/>
          <w:sz w:val="32"/>
          <w:szCs w:val="32"/>
        </w:rPr>
        <w:t>为规范统计行政处罚行为，保障执法公平公正，切实维护当事人合法权益，根据《中华人民共和国行政处罚法》《中华人民共和国统计法》《中华人民共和国统计法实施条例》等相关法律法规，制定本裁量基准。</w:t>
      </w:r>
    </w:p>
    <w:p w:rsidR="00A45B69" w:rsidRPr="00A45B69" w:rsidRDefault="00A45B69" w:rsidP="00E9125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b/>
          <w:sz w:val="32"/>
          <w:szCs w:val="32"/>
        </w:rPr>
        <w:t>第二条</w:t>
      </w:r>
      <w:r w:rsidR="00E91251">
        <w:rPr>
          <w:rFonts w:ascii="仿宋" w:eastAsia="仿宋" w:hAnsi="仿宋" w:hint="eastAsia"/>
          <w:sz w:val="32"/>
          <w:szCs w:val="32"/>
        </w:rPr>
        <w:t xml:space="preserve">  </w:t>
      </w:r>
      <w:r w:rsidR="00F33732" w:rsidRPr="00F33732">
        <w:rPr>
          <w:rFonts w:ascii="仿宋" w:eastAsia="仿宋" w:hAnsi="仿宋" w:hint="eastAsia"/>
          <w:sz w:val="32"/>
          <w:szCs w:val="32"/>
        </w:rPr>
        <w:t>全</w:t>
      </w:r>
      <w:r w:rsidR="00F33732">
        <w:rPr>
          <w:rFonts w:ascii="仿宋" w:eastAsia="仿宋" w:hAnsi="仿宋" w:hint="eastAsia"/>
          <w:sz w:val="32"/>
          <w:szCs w:val="32"/>
        </w:rPr>
        <w:t>省</w:t>
      </w:r>
      <w:r w:rsidR="00F33732" w:rsidRPr="00F33732">
        <w:rPr>
          <w:rFonts w:ascii="仿宋" w:eastAsia="仿宋" w:hAnsi="仿宋" w:hint="eastAsia"/>
          <w:sz w:val="32"/>
          <w:szCs w:val="32"/>
        </w:rPr>
        <w:t>县级以上人民政府统计机构</w:t>
      </w:r>
      <w:r w:rsidR="009E3AC6">
        <w:rPr>
          <w:rFonts w:ascii="仿宋" w:eastAsia="仿宋" w:hAnsi="仿宋" w:hint="eastAsia"/>
          <w:sz w:val="32"/>
          <w:szCs w:val="32"/>
        </w:rPr>
        <w:t>实施</w:t>
      </w:r>
      <w:r w:rsidR="00EB323E">
        <w:rPr>
          <w:rFonts w:ascii="仿宋" w:eastAsia="仿宋" w:hAnsi="仿宋" w:hint="eastAsia"/>
          <w:sz w:val="32"/>
          <w:szCs w:val="32"/>
        </w:rPr>
        <w:t>行政处罚</w:t>
      </w:r>
      <w:r w:rsidR="00EB323E">
        <w:rPr>
          <w:rFonts w:ascii="仿宋" w:eastAsia="仿宋" w:hAnsi="仿宋"/>
          <w:sz w:val="32"/>
          <w:szCs w:val="32"/>
        </w:rPr>
        <w:t>时，</w:t>
      </w:r>
      <w:proofErr w:type="gramStart"/>
      <w:r w:rsidR="00F33732" w:rsidRPr="00F33732">
        <w:rPr>
          <w:rFonts w:ascii="仿宋" w:eastAsia="仿宋" w:hAnsi="仿宋" w:hint="eastAsia"/>
          <w:sz w:val="32"/>
          <w:szCs w:val="32"/>
        </w:rPr>
        <w:t>适用本裁量</w:t>
      </w:r>
      <w:proofErr w:type="gramEnd"/>
      <w:r w:rsidR="00F33732" w:rsidRPr="00F33732">
        <w:rPr>
          <w:rFonts w:ascii="仿宋" w:eastAsia="仿宋" w:hAnsi="仿宋" w:hint="eastAsia"/>
          <w:sz w:val="32"/>
          <w:szCs w:val="32"/>
        </w:rPr>
        <w:t>基准</w:t>
      </w:r>
      <w:r w:rsidR="00F33732">
        <w:rPr>
          <w:rFonts w:ascii="仿宋" w:eastAsia="仿宋" w:hAnsi="仿宋" w:hint="eastAsia"/>
          <w:sz w:val="32"/>
          <w:szCs w:val="32"/>
        </w:rPr>
        <w:t>。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45B69">
        <w:rPr>
          <w:rFonts w:ascii="仿宋" w:eastAsia="仿宋" w:hAnsi="仿宋" w:hint="eastAsia"/>
          <w:b/>
          <w:sz w:val="32"/>
          <w:szCs w:val="32"/>
        </w:rPr>
        <w:t>第三条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统计机构行使行政处罚自由裁量权，应当遵循下列原则：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45B69">
        <w:rPr>
          <w:rFonts w:ascii="仿宋" w:eastAsia="仿宋" w:hAnsi="仿宋" w:hint="eastAsia"/>
          <w:sz w:val="32"/>
          <w:szCs w:val="32"/>
        </w:rPr>
        <w:t>（一）合法裁量原则。实施统计行政处罚应当在法律、法规、规章规定的行政处罚种类、幅度范围内进行，不得与法律、法规和规章的规定相抵触。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45B69">
        <w:rPr>
          <w:rFonts w:ascii="仿宋" w:eastAsia="仿宋" w:hAnsi="仿宋" w:hint="eastAsia"/>
          <w:sz w:val="32"/>
          <w:szCs w:val="32"/>
        </w:rPr>
        <w:t>（二）合理裁量原则。统计行政处罚裁量权的行使应当合理、适当、公平、公正。</w:t>
      </w:r>
    </w:p>
    <w:p w:rsidR="00A45B69" w:rsidRPr="00A45B69" w:rsidRDefault="00187638" w:rsidP="00A45B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45B69" w:rsidRPr="00A45B69">
        <w:rPr>
          <w:rFonts w:ascii="仿宋" w:eastAsia="仿宋" w:hAnsi="仿宋" w:hint="eastAsia"/>
          <w:sz w:val="32"/>
          <w:szCs w:val="32"/>
        </w:rPr>
        <w:t>（三）综合裁量原则。界定统计违法程度、做出行政处罚决定应当综合</w:t>
      </w:r>
      <w:proofErr w:type="gramStart"/>
      <w:r w:rsidR="00A45B69" w:rsidRPr="00A45B69">
        <w:rPr>
          <w:rFonts w:ascii="仿宋" w:eastAsia="仿宋" w:hAnsi="仿宋" w:hint="eastAsia"/>
          <w:sz w:val="32"/>
          <w:szCs w:val="32"/>
        </w:rPr>
        <w:t>考量</w:t>
      </w:r>
      <w:proofErr w:type="gramEnd"/>
      <w:r w:rsidR="00A45B69" w:rsidRPr="00A45B69">
        <w:rPr>
          <w:rFonts w:ascii="仿宋" w:eastAsia="仿宋" w:hAnsi="仿宋" w:hint="eastAsia"/>
          <w:sz w:val="32"/>
          <w:szCs w:val="32"/>
        </w:rPr>
        <w:t>统计违法行为的事实、性质、情节、主客观因素，结合经济社会发展实际，及其造成的社会危害程度等因素。</w:t>
      </w:r>
    </w:p>
    <w:p w:rsidR="00A45B69" w:rsidRPr="00A45B69" w:rsidRDefault="00187638" w:rsidP="00A45B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45B69" w:rsidRPr="00A45B69">
        <w:rPr>
          <w:rFonts w:ascii="仿宋" w:eastAsia="仿宋" w:hAnsi="仿宋" w:hint="eastAsia"/>
          <w:sz w:val="32"/>
          <w:szCs w:val="32"/>
        </w:rPr>
        <w:t>（四）</w:t>
      </w:r>
      <w:r w:rsidR="00F21096" w:rsidRPr="00A45B69">
        <w:rPr>
          <w:rFonts w:ascii="仿宋" w:eastAsia="仿宋" w:hAnsi="仿宋" w:hint="eastAsia"/>
          <w:sz w:val="32"/>
          <w:szCs w:val="32"/>
        </w:rPr>
        <w:t>教育与</w:t>
      </w:r>
      <w:r w:rsidR="00A45B69" w:rsidRPr="00A45B69">
        <w:rPr>
          <w:rFonts w:ascii="仿宋" w:eastAsia="仿宋" w:hAnsi="仿宋" w:hint="eastAsia"/>
          <w:sz w:val="32"/>
          <w:szCs w:val="32"/>
        </w:rPr>
        <w:t>处罚相结合原则。统计行政处罚应当以纠正违</w:t>
      </w:r>
      <w:r w:rsidR="00A45B69" w:rsidRPr="00A45B69">
        <w:rPr>
          <w:rFonts w:ascii="仿宋" w:eastAsia="仿宋" w:hAnsi="仿宋" w:hint="eastAsia"/>
          <w:sz w:val="32"/>
          <w:szCs w:val="32"/>
        </w:rPr>
        <w:lastRenderedPageBreak/>
        <w:t>法行为为首要目标，既要严格执法，维护法律尊严和权威，又要教育</w:t>
      </w:r>
      <w:r w:rsidR="00AD4ACD">
        <w:rPr>
          <w:rFonts w:ascii="仿宋" w:eastAsia="仿宋" w:hAnsi="仿宋" w:hint="eastAsia"/>
          <w:sz w:val="32"/>
          <w:szCs w:val="32"/>
        </w:rPr>
        <w:t>统计调查</w:t>
      </w:r>
      <w:r w:rsidR="00AD4ACD">
        <w:rPr>
          <w:rFonts w:ascii="仿宋" w:eastAsia="仿宋" w:hAnsi="仿宋"/>
          <w:sz w:val="32"/>
          <w:szCs w:val="32"/>
        </w:rPr>
        <w:t>对象</w:t>
      </w:r>
      <w:r w:rsidR="00A45B69" w:rsidRPr="00A45B69">
        <w:rPr>
          <w:rFonts w:ascii="仿宋" w:eastAsia="仿宋" w:hAnsi="仿宋" w:hint="eastAsia"/>
          <w:sz w:val="32"/>
          <w:szCs w:val="32"/>
        </w:rPr>
        <w:t>自觉守法，增强法治意识。</w:t>
      </w:r>
    </w:p>
    <w:p w:rsidR="00A45B69" w:rsidRPr="00A45B69" w:rsidRDefault="00A45B69" w:rsidP="003823E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823E4">
        <w:rPr>
          <w:rFonts w:ascii="仿宋" w:eastAsia="仿宋" w:hAnsi="仿宋" w:hint="eastAsia"/>
          <w:b/>
          <w:sz w:val="32"/>
          <w:szCs w:val="32"/>
        </w:rPr>
        <w:t>第四条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Pr="00A45B69">
        <w:rPr>
          <w:rFonts w:ascii="仿宋" w:eastAsia="仿宋" w:hAnsi="仿宋" w:hint="eastAsia"/>
          <w:sz w:val="32"/>
          <w:szCs w:val="32"/>
        </w:rPr>
        <w:t>确定统计行政处罚的种类和幅度，应当按照下列步骤进行：</w:t>
      </w:r>
    </w:p>
    <w:p w:rsidR="00A45B69" w:rsidRPr="00A45B69" w:rsidRDefault="00A45B69" w:rsidP="003823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结合统计违法行为的事实、性质、情节和社会危害程度以及主客观因素等，界定该行为的违法程度，区别不同处罚对象、不同违法行为，按照法律、法规和规章的规定，初步确定适用的统计行政处罚种类和幅度;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（二）根据相关法律、法规和规章的规定，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参照本裁量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基准，综合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考量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统计违法行为是否具有从轻、减轻、从重以及不予行政处罚的情形;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（三）根据相关法律、法规和规章的规定，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参照本裁量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基准，决定是否对统计违法行为予以处罚，予以处罚的种类和幅度。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45B69" w:rsidRPr="00793A88" w:rsidRDefault="00A45B69" w:rsidP="00793A8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793A88">
        <w:rPr>
          <w:rFonts w:ascii="黑体" w:eastAsia="黑体" w:hAnsi="黑体" w:hint="eastAsia"/>
          <w:sz w:val="32"/>
          <w:szCs w:val="32"/>
        </w:rPr>
        <w:t>第二章</w:t>
      </w:r>
      <w:r w:rsidRPr="00793A88">
        <w:rPr>
          <w:rFonts w:ascii="黑体" w:eastAsia="黑体" w:hAnsi="黑体"/>
          <w:sz w:val="32"/>
          <w:szCs w:val="32"/>
        </w:rPr>
        <w:t xml:space="preserve">  </w:t>
      </w:r>
      <w:r w:rsidRPr="00793A88">
        <w:rPr>
          <w:rFonts w:ascii="黑体" w:eastAsia="黑体" w:hAnsi="黑体" w:hint="eastAsia"/>
          <w:sz w:val="32"/>
          <w:szCs w:val="32"/>
        </w:rPr>
        <w:t>统计行政处罚</w:t>
      </w:r>
      <w:r w:rsidR="00F33732">
        <w:rPr>
          <w:rFonts w:ascii="黑体" w:eastAsia="黑体" w:hAnsi="黑体" w:hint="eastAsia"/>
          <w:sz w:val="32"/>
          <w:szCs w:val="32"/>
        </w:rPr>
        <w:t>基础</w:t>
      </w:r>
      <w:r w:rsidRPr="00793A88">
        <w:rPr>
          <w:rFonts w:ascii="黑体" w:eastAsia="黑体" w:hAnsi="黑体" w:hint="eastAsia"/>
          <w:sz w:val="32"/>
          <w:szCs w:val="32"/>
        </w:rPr>
        <w:t>裁量</w:t>
      </w:r>
      <w:r w:rsidR="00F33732">
        <w:rPr>
          <w:rFonts w:ascii="黑体" w:eastAsia="黑体" w:hAnsi="黑体" w:hint="eastAsia"/>
          <w:sz w:val="32"/>
          <w:szCs w:val="32"/>
        </w:rPr>
        <w:t>标准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45B69" w:rsidRPr="00A45B69" w:rsidRDefault="00A45B69" w:rsidP="00793A8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93A88">
        <w:rPr>
          <w:rFonts w:ascii="仿宋" w:eastAsia="仿宋" w:hAnsi="仿宋" w:hint="eastAsia"/>
          <w:b/>
          <w:sz w:val="32"/>
          <w:szCs w:val="32"/>
        </w:rPr>
        <w:t>第五条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企业事业单位或其他组织未按照国家有关规定设置原始记录、统计台账的，按照下列</w:t>
      </w:r>
      <w:r w:rsidR="00F33732">
        <w:rPr>
          <w:rFonts w:ascii="仿宋" w:eastAsia="仿宋" w:hAnsi="仿宋" w:hint="eastAsia"/>
          <w:sz w:val="32"/>
          <w:szCs w:val="32"/>
        </w:rPr>
        <w:t>标准</w:t>
      </w:r>
      <w:r w:rsidRPr="00A45B69">
        <w:rPr>
          <w:rFonts w:ascii="仿宋" w:eastAsia="仿宋" w:hAnsi="仿宋" w:hint="eastAsia"/>
          <w:sz w:val="32"/>
          <w:szCs w:val="32"/>
        </w:rPr>
        <w:t>处罚：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</w:t>
      </w:r>
      <w:r w:rsidR="00050FAC">
        <w:rPr>
          <w:rFonts w:ascii="仿宋" w:eastAsia="仿宋" w:hAnsi="仿宋" w:hint="eastAsia"/>
          <w:sz w:val="32"/>
          <w:szCs w:val="32"/>
        </w:rPr>
        <w:t>两年</w:t>
      </w:r>
      <w:r w:rsidR="00BB535D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首次发生未按照国家有关规定设置原始记录、统计台账的，责令改正，给予警告。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</w:t>
      </w:r>
      <w:r w:rsidR="00050FAC">
        <w:rPr>
          <w:rFonts w:ascii="仿宋" w:eastAsia="仿宋" w:hAnsi="仿宋" w:hint="eastAsia"/>
          <w:sz w:val="32"/>
          <w:szCs w:val="32"/>
        </w:rPr>
        <w:t>两年</w:t>
      </w:r>
      <w:r w:rsidR="008D06F0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第二次发生未按照国家有关规定设置原始记录、统计台账的，责令改正，给予警告并处五千元以下罚款。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050FAC">
        <w:rPr>
          <w:rFonts w:ascii="仿宋" w:eastAsia="仿宋" w:hAnsi="仿宋" w:hint="eastAsia"/>
          <w:sz w:val="32"/>
          <w:szCs w:val="32"/>
        </w:rPr>
        <w:t>两年</w:t>
      </w:r>
      <w:r w:rsidR="008D06F0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三次以上发生未按照国家有关规定设置原始记录、统计台账的，责令改正，给予警告并处五千元以上一万元以下罚款。</w:t>
      </w:r>
    </w:p>
    <w:p w:rsidR="00A45B69" w:rsidRPr="00A45B69" w:rsidRDefault="00A45B69" w:rsidP="00793A8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93A88">
        <w:rPr>
          <w:rFonts w:ascii="仿宋" w:eastAsia="仿宋" w:hAnsi="仿宋" w:hint="eastAsia"/>
          <w:b/>
          <w:sz w:val="32"/>
          <w:szCs w:val="32"/>
        </w:rPr>
        <w:t>第六条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迟报统计资料的，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</w:t>
      </w:r>
      <w:r w:rsidR="00050FAC">
        <w:rPr>
          <w:rFonts w:ascii="仿宋" w:eastAsia="仿宋" w:hAnsi="仿宋" w:hint="eastAsia"/>
          <w:sz w:val="32"/>
          <w:szCs w:val="32"/>
        </w:rPr>
        <w:t>两年</w:t>
      </w:r>
      <w:r w:rsidR="008D06F0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首次发生</w:t>
      </w:r>
      <w:r w:rsidR="00953BB6">
        <w:rPr>
          <w:rFonts w:ascii="仿宋" w:eastAsia="仿宋" w:hAnsi="仿宋" w:hint="eastAsia"/>
          <w:sz w:val="32"/>
          <w:szCs w:val="32"/>
        </w:rPr>
        <w:t>迟报统计资料</w:t>
      </w:r>
      <w:r w:rsidRPr="00A45B69">
        <w:rPr>
          <w:rFonts w:ascii="仿宋" w:eastAsia="仿宋" w:hAnsi="仿宋" w:hint="eastAsia"/>
          <w:sz w:val="32"/>
          <w:szCs w:val="32"/>
        </w:rPr>
        <w:t>的，对企业事业单位或其他组织责令改正，给予警告；对个体工商户责令改正，给予警告。</w:t>
      </w:r>
    </w:p>
    <w:p w:rsidR="00A45B69" w:rsidRPr="00A45B69" w:rsidRDefault="00A45B69" w:rsidP="00793A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="008D06F0">
        <w:rPr>
          <w:rFonts w:ascii="仿宋" w:eastAsia="仿宋" w:hAnsi="仿宋" w:hint="eastAsia"/>
          <w:sz w:val="32"/>
          <w:szCs w:val="32"/>
        </w:rPr>
        <w:t>内</w:t>
      </w:r>
      <w:r w:rsidR="00953BB6">
        <w:rPr>
          <w:rFonts w:ascii="仿宋" w:eastAsia="仿宋" w:hAnsi="仿宋" w:hint="eastAsia"/>
          <w:sz w:val="32"/>
          <w:szCs w:val="32"/>
        </w:rPr>
        <w:t>第二次</w:t>
      </w:r>
      <w:r w:rsidRPr="00A45B69">
        <w:rPr>
          <w:rFonts w:ascii="仿宋" w:eastAsia="仿宋" w:hAnsi="仿宋" w:hint="eastAsia"/>
          <w:sz w:val="32"/>
          <w:szCs w:val="32"/>
        </w:rPr>
        <w:t>发生</w:t>
      </w:r>
      <w:r w:rsidR="00953BB6">
        <w:rPr>
          <w:rFonts w:ascii="仿宋" w:eastAsia="仿宋" w:hAnsi="仿宋" w:hint="eastAsia"/>
          <w:sz w:val="32"/>
          <w:szCs w:val="32"/>
        </w:rPr>
        <w:t>迟报统计资料</w:t>
      </w:r>
      <w:r w:rsidRPr="00A45B69">
        <w:rPr>
          <w:rFonts w:ascii="仿宋" w:eastAsia="仿宋" w:hAnsi="仿宋" w:hint="eastAsia"/>
          <w:sz w:val="32"/>
          <w:szCs w:val="32"/>
        </w:rPr>
        <w:t>的，对企业事业单位或其他组织责令改正，给予警告并处五千元以下罚款；对个体工商户责令改正，给予警告并处五百元以下罚款。</w:t>
      </w:r>
    </w:p>
    <w:p w:rsidR="00A45B69" w:rsidRPr="00A45B69" w:rsidRDefault="00A45B69" w:rsidP="000155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="008D06F0">
        <w:rPr>
          <w:rFonts w:ascii="仿宋" w:eastAsia="仿宋" w:hAnsi="仿宋" w:hint="eastAsia"/>
          <w:sz w:val="32"/>
          <w:szCs w:val="32"/>
        </w:rPr>
        <w:t>内</w:t>
      </w:r>
      <w:r w:rsidR="00FB3DDB">
        <w:rPr>
          <w:rFonts w:ascii="仿宋" w:eastAsia="仿宋" w:hAnsi="仿宋" w:hint="eastAsia"/>
          <w:sz w:val="32"/>
          <w:szCs w:val="32"/>
        </w:rPr>
        <w:t>三次</w:t>
      </w:r>
      <w:r w:rsidR="00953BB6" w:rsidRPr="00953BB6">
        <w:rPr>
          <w:rFonts w:ascii="仿宋" w:eastAsia="仿宋" w:hAnsi="仿宋" w:hint="eastAsia"/>
          <w:sz w:val="32"/>
          <w:szCs w:val="32"/>
        </w:rPr>
        <w:t>以上</w:t>
      </w:r>
      <w:r w:rsidR="00953BB6">
        <w:rPr>
          <w:rFonts w:ascii="仿宋" w:eastAsia="仿宋" w:hAnsi="仿宋" w:hint="eastAsia"/>
          <w:sz w:val="32"/>
          <w:szCs w:val="32"/>
        </w:rPr>
        <w:t>发生</w:t>
      </w:r>
      <w:r w:rsidRPr="00A45B69">
        <w:rPr>
          <w:rFonts w:ascii="仿宋" w:eastAsia="仿宋" w:hAnsi="仿宋" w:hint="eastAsia"/>
          <w:sz w:val="32"/>
          <w:szCs w:val="32"/>
        </w:rPr>
        <w:t>迟报统计资料的，对企业事业单位或其他组织责令改正，给予警告并处五千元以上一万元以下罚款；对个体工商户责令改正，给予警告并处五百元以上一千元以下罚款。</w:t>
      </w:r>
    </w:p>
    <w:p w:rsidR="00A45B69" w:rsidRPr="00A45B69" w:rsidRDefault="00A45B69" w:rsidP="0001550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15501">
        <w:rPr>
          <w:rFonts w:ascii="仿宋" w:eastAsia="仿宋" w:hAnsi="仿宋" w:hint="eastAsia"/>
          <w:b/>
          <w:sz w:val="32"/>
          <w:szCs w:val="32"/>
        </w:rPr>
        <w:t>第七条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拒绝提供统计资料或者经催报后仍未按时提供统计资料的，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953BB6" w:rsidRDefault="00A45B69" w:rsidP="000155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</w:t>
      </w:r>
      <w:r w:rsidR="00953BB6" w:rsidRPr="00A45B69">
        <w:rPr>
          <w:rFonts w:ascii="仿宋" w:eastAsia="仿宋" w:hAnsi="仿宋" w:hint="eastAsia"/>
          <w:sz w:val="32"/>
          <w:szCs w:val="32"/>
        </w:rPr>
        <w:t>拒绝提供统计资料或者</w:t>
      </w:r>
      <w:r w:rsidR="00953BB6" w:rsidRPr="00953BB6">
        <w:rPr>
          <w:rFonts w:ascii="仿宋" w:eastAsia="仿宋" w:hAnsi="仿宋" w:hint="eastAsia"/>
          <w:sz w:val="32"/>
          <w:szCs w:val="32"/>
        </w:rPr>
        <w:t>经催报后仍未按时提供统计资料的</w:t>
      </w:r>
      <w:r w:rsidR="00953BB6">
        <w:rPr>
          <w:rFonts w:ascii="仿宋" w:eastAsia="仿宋" w:hAnsi="仿宋" w:hint="eastAsia"/>
          <w:sz w:val="32"/>
          <w:szCs w:val="32"/>
        </w:rPr>
        <w:t>，</w:t>
      </w:r>
      <w:r w:rsidR="00953BB6" w:rsidRPr="00A45B69">
        <w:rPr>
          <w:rFonts w:ascii="仿宋" w:eastAsia="仿宋" w:hAnsi="仿宋" w:hint="eastAsia"/>
          <w:sz w:val="32"/>
          <w:szCs w:val="32"/>
        </w:rPr>
        <w:t>对企业事业单位或其他组织责令改正，给予警告</w:t>
      </w:r>
      <w:r w:rsidR="00F33732">
        <w:rPr>
          <w:rFonts w:ascii="仿宋" w:eastAsia="仿宋" w:hAnsi="仿宋" w:hint="eastAsia"/>
          <w:sz w:val="32"/>
          <w:szCs w:val="32"/>
        </w:rPr>
        <w:t>，</w:t>
      </w:r>
      <w:r w:rsidR="00F33732">
        <w:rPr>
          <w:rFonts w:ascii="仿宋" w:eastAsia="仿宋" w:hAnsi="仿宋"/>
          <w:sz w:val="32"/>
          <w:szCs w:val="32"/>
        </w:rPr>
        <w:t>可以</w:t>
      </w:r>
      <w:r w:rsidR="00953BB6" w:rsidRPr="00A45B69">
        <w:rPr>
          <w:rFonts w:ascii="仿宋" w:eastAsia="仿宋" w:hAnsi="仿宋" w:hint="eastAsia"/>
          <w:sz w:val="32"/>
          <w:szCs w:val="32"/>
        </w:rPr>
        <w:t>并处五万元以下罚款；对个体工商户责令改正，给予警告</w:t>
      </w:r>
      <w:r w:rsidR="00F33732">
        <w:rPr>
          <w:rFonts w:ascii="仿宋" w:eastAsia="仿宋" w:hAnsi="仿宋" w:hint="eastAsia"/>
          <w:sz w:val="32"/>
          <w:szCs w:val="32"/>
        </w:rPr>
        <w:t>，</w:t>
      </w:r>
      <w:r w:rsidR="00F33732">
        <w:rPr>
          <w:rFonts w:ascii="仿宋" w:eastAsia="仿宋" w:hAnsi="仿宋"/>
          <w:sz w:val="32"/>
          <w:szCs w:val="32"/>
        </w:rPr>
        <w:t>可以</w:t>
      </w:r>
      <w:r w:rsidR="00953BB6" w:rsidRPr="00A45B69">
        <w:rPr>
          <w:rFonts w:ascii="仿宋" w:eastAsia="仿宋" w:hAnsi="仿宋" w:hint="eastAsia"/>
          <w:sz w:val="32"/>
          <w:szCs w:val="32"/>
        </w:rPr>
        <w:t>并处五千元以下罚款。</w:t>
      </w:r>
    </w:p>
    <w:p w:rsidR="00015501" w:rsidRDefault="00A45B69" w:rsidP="000155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</w:t>
      </w:r>
      <w:r w:rsidR="00953BB6">
        <w:rPr>
          <w:rFonts w:ascii="仿宋" w:eastAsia="仿宋" w:hAnsi="仿宋" w:hint="eastAsia"/>
          <w:sz w:val="32"/>
          <w:szCs w:val="32"/>
        </w:rPr>
        <w:t>二</w:t>
      </w:r>
      <w:r w:rsidRPr="00A45B69">
        <w:rPr>
          <w:rFonts w:ascii="仿宋" w:eastAsia="仿宋" w:hAnsi="仿宋" w:hint="eastAsia"/>
          <w:sz w:val="32"/>
          <w:szCs w:val="32"/>
        </w:rPr>
        <w:t>）拒绝提供统计资料或者经催报后仍未按时提供统计资料，情节严重的，对企业事业单位或其他组织责令改正，给予警</w:t>
      </w:r>
      <w:r w:rsidRPr="00A45B69">
        <w:rPr>
          <w:rFonts w:ascii="仿宋" w:eastAsia="仿宋" w:hAnsi="仿宋" w:hint="eastAsia"/>
          <w:sz w:val="32"/>
          <w:szCs w:val="32"/>
        </w:rPr>
        <w:lastRenderedPageBreak/>
        <w:t>告并处五万元以上二十万元以下罚款；对个体工商户责令改正，给予警告并处五千元以上一万元以下罚款。</w:t>
      </w:r>
    </w:p>
    <w:p w:rsidR="00015501" w:rsidRDefault="00A45B69" w:rsidP="0001550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A0A7B">
        <w:rPr>
          <w:rFonts w:ascii="仿宋" w:eastAsia="仿宋" w:hAnsi="仿宋" w:hint="eastAsia"/>
          <w:b/>
          <w:sz w:val="32"/>
          <w:szCs w:val="32"/>
        </w:rPr>
        <w:t>第八条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Pr="00A45B69">
        <w:rPr>
          <w:rFonts w:ascii="仿宋" w:eastAsia="仿宋" w:hAnsi="仿宋" w:hint="eastAsia"/>
          <w:sz w:val="32"/>
          <w:szCs w:val="32"/>
        </w:rPr>
        <w:t>提供不真实统计资料的，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3A0A7B" w:rsidRPr="00DD6C32" w:rsidRDefault="003A0A7B" w:rsidP="002F5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一）</w:t>
      </w:r>
      <w:r w:rsidR="00A45B69" w:rsidRPr="002F52FA">
        <w:rPr>
          <w:rFonts w:ascii="仿宋" w:eastAsia="仿宋" w:hAnsi="仿宋" w:hint="eastAsia"/>
          <w:sz w:val="32"/>
          <w:szCs w:val="32"/>
        </w:rPr>
        <w:t>违法比例在</w:t>
      </w:r>
      <w:r w:rsidR="00A45B69" w:rsidRPr="002F52FA">
        <w:rPr>
          <w:rFonts w:ascii="仿宋" w:eastAsia="仿宋" w:hAnsi="仿宋"/>
          <w:sz w:val="32"/>
          <w:szCs w:val="32"/>
        </w:rPr>
        <w:t>10%</w:t>
      </w:r>
      <w:r w:rsidR="00A45B69" w:rsidRPr="002F52FA">
        <w:rPr>
          <w:rFonts w:ascii="仿宋" w:eastAsia="仿宋" w:hAnsi="仿宋" w:hint="eastAsia"/>
          <w:sz w:val="32"/>
          <w:szCs w:val="32"/>
        </w:rPr>
        <w:t>以上、不足</w:t>
      </w:r>
      <w:r w:rsidRPr="002F52FA">
        <w:rPr>
          <w:rFonts w:ascii="仿宋" w:eastAsia="仿宋" w:hAnsi="仿宋"/>
          <w:sz w:val="32"/>
          <w:szCs w:val="32"/>
        </w:rPr>
        <w:t>30</w:t>
      </w:r>
      <w:r w:rsidR="00A45B69" w:rsidRPr="002F52FA">
        <w:rPr>
          <w:rFonts w:ascii="仿宋" w:eastAsia="仿宋" w:hAnsi="仿宋" w:hint="eastAsia"/>
          <w:sz w:val="32"/>
          <w:szCs w:val="32"/>
        </w:rPr>
        <w:t>%的，</w:t>
      </w:r>
      <w:r w:rsidR="008F1D2C" w:rsidRPr="008F1D2C">
        <w:rPr>
          <w:rFonts w:ascii="仿宋" w:eastAsia="仿宋" w:hAnsi="仿宋" w:hint="eastAsia"/>
          <w:sz w:val="32"/>
          <w:szCs w:val="32"/>
        </w:rPr>
        <w:t>对企业事业单位或其他组织责令改正，给予警告，可以并处五</w:t>
      </w:r>
      <w:r w:rsidR="008F1D2C">
        <w:rPr>
          <w:rFonts w:ascii="仿宋" w:eastAsia="仿宋" w:hAnsi="仿宋" w:hint="eastAsia"/>
          <w:sz w:val="32"/>
          <w:szCs w:val="32"/>
        </w:rPr>
        <w:t>千</w:t>
      </w:r>
      <w:r w:rsidR="008F1D2C" w:rsidRPr="008F1D2C">
        <w:rPr>
          <w:rFonts w:ascii="仿宋" w:eastAsia="仿宋" w:hAnsi="仿宋" w:hint="eastAsia"/>
          <w:sz w:val="32"/>
          <w:szCs w:val="32"/>
        </w:rPr>
        <w:t>元以下罚款；对个体工商户责令改正，给予警告</w:t>
      </w:r>
      <w:r w:rsidR="00A45B69" w:rsidRPr="002F52FA">
        <w:rPr>
          <w:rFonts w:ascii="仿宋" w:eastAsia="仿宋" w:hAnsi="仿宋" w:hint="eastAsia"/>
          <w:sz w:val="32"/>
          <w:szCs w:val="32"/>
        </w:rPr>
        <w:t>。</w:t>
      </w:r>
    </w:p>
    <w:p w:rsidR="008F1D2C" w:rsidRPr="00DD6C32" w:rsidRDefault="003A0A7B" w:rsidP="008F1D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</w:t>
      </w:r>
      <w:r w:rsidR="001B3837" w:rsidRPr="00A45B69">
        <w:rPr>
          <w:rFonts w:ascii="仿宋" w:eastAsia="仿宋" w:hAnsi="仿宋" w:hint="eastAsia"/>
          <w:sz w:val="32"/>
          <w:szCs w:val="32"/>
        </w:rPr>
        <w:t>违法比例在</w:t>
      </w:r>
      <w:r w:rsidR="001B3837">
        <w:rPr>
          <w:rFonts w:ascii="仿宋" w:eastAsia="仿宋" w:hAnsi="仿宋"/>
          <w:sz w:val="32"/>
          <w:szCs w:val="32"/>
        </w:rPr>
        <w:t>30</w:t>
      </w:r>
      <w:r w:rsidR="001B3837" w:rsidRPr="00A45B69">
        <w:rPr>
          <w:rFonts w:ascii="仿宋" w:eastAsia="仿宋" w:hAnsi="仿宋" w:hint="eastAsia"/>
          <w:sz w:val="32"/>
          <w:szCs w:val="32"/>
        </w:rPr>
        <w:t>%以上、不足</w:t>
      </w:r>
      <w:r w:rsidR="001B3837">
        <w:rPr>
          <w:rFonts w:ascii="仿宋" w:eastAsia="仿宋" w:hAnsi="仿宋"/>
          <w:sz w:val="32"/>
          <w:szCs w:val="32"/>
        </w:rPr>
        <w:t>60</w:t>
      </w:r>
      <w:r w:rsidR="001B3837" w:rsidRPr="00A45B69">
        <w:rPr>
          <w:rFonts w:ascii="仿宋" w:eastAsia="仿宋" w:hAnsi="仿宋" w:hint="eastAsia"/>
          <w:sz w:val="32"/>
          <w:szCs w:val="32"/>
        </w:rPr>
        <w:t>%</w:t>
      </w:r>
      <w:r w:rsidR="00ED21D6">
        <w:rPr>
          <w:rFonts w:ascii="仿宋" w:eastAsia="仿宋" w:hAnsi="仿宋" w:hint="eastAsia"/>
          <w:sz w:val="32"/>
          <w:szCs w:val="32"/>
        </w:rPr>
        <w:t>的</w:t>
      </w:r>
      <w:r w:rsidR="001B3837">
        <w:rPr>
          <w:rFonts w:ascii="仿宋" w:eastAsia="仿宋" w:hAnsi="仿宋" w:hint="eastAsia"/>
          <w:sz w:val="32"/>
          <w:szCs w:val="32"/>
        </w:rPr>
        <w:t>，</w:t>
      </w:r>
      <w:r w:rsidR="008F1D2C" w:rsidRPr="008F1D2C">
        <w:rPr>
          <w:rFonts w:ascii="仿宋" w:eastAsia="仿宋" w:hAnsi="仿宋" w:hint="eastAsia"/>
          <w:sz w:val="32"/>
          <w:szCs w:val="32"/>
        </w:rPr>
        <w:t>对企业事业单位或其他组织责令改正，给予警告并处</w:t>
      </w:r>
      <w:r w:rsidR="008F1D2C">
        <w:rPr>
          <w:rFonts w:ascii="仿宋" w:eastAsia="仿宋" w:hAnsi="仿宋" w:hint="eastAsia"/>
          <w:sz w:val="32"/>
          <w:szCs w:val="32"/>
        </w:rPr>
        <w:t>五千元</w:t>
      </w:r>
      <w:r w:rsidR="008F1D2C">
        <w:rPr>
          <w:rFonts w:ascii="仿宋" w:eastAsia="仿宋" w:hAnsi="仿宋"/>
          <w:sz w:val="32"/>
          <w:szCs w:val="32"/>
        </w:rPr>
        <w:t>以上</w:t>
      </w:r>
      <w:r w:rsidR="008F1D2C" w:rsidRPr="00A45B69">
        <w:rPr>
          <w:rFonts w:ascii="仿宋" w:eastAsia="仿宋" w:hAnsi="仿宋" w:hint="eastAsia"/>
          <w:sz w:val="32"/>
          <w:szCs w:val="32"/>
        </w:rPr>
        <w:t>一万元以下罚款</w:t>
      </w:r>
      <w:r w:rsidR="008F1D2C">
        <w:rPr>
          <w:rFonts w:ascii="仿宋" w:eastAsia="仿宋" w:hAnsi="仿宋" w:hint="eastAsia"/>
          <w:sz w:val="32"/>
          <w:szCs w:val="32"/>
        </w:rPr>
        <w:t>;</w:t>
      </w:r>
      <w:r w:rsidR="008F1D2C" w:rsidRPr="008F1D2C">
        <w:rPr>
          <w:rFonts w:ascii="仿宋" w:eastAsia="仿宋" w:hAnsi="仿宋" w:hint="eastAsia"/>
          <w:sz w:val="32"/>
          <w:szCs w:val="32"/>
        </w:rPr>
        <w:t>对个体工商户责令改正，</w:t>
      </w:r>
      <w:r w:rsidR="008F1D2C">
        <w:rPr>
          <w:rFonts w:ascii="仿宋" w:eastAsia="仿宋" w:hAnsi="仿宋" w:hint="eastAsia"/>
          <w:sz w:val="32"/>
          <w:szCs w:val="32"/>
        </w:rPr>
        <w:t>给予警告并处一千元以下罚款</w:t>
      </w:r>
      <w:r w:rsidR="008F1D2C" w:rsidRPr="002F52FA">
        <w:rPr>
          <w:rFonts w:ascii="仿宋" w:eastAsia="仿宋" w:hAnsi="仿宋" w:hint="eastAsia"/>
          <w:sz w:val="32"/>
          <w:szCs w:val="32"/>
        </w:rPr>
        <w:t>。</w:t>
      </w:r>
    </w:p>
    <w:p w:rsidR="000C0ACF" w:rsidRDefault="000C0ACF" w:rsidP="000C0A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</w:t>
      </w:r>
      <w:r w:rsidR="00ED21D6">
        <w:rPr>
          <w:rFonts w:ascii="仿宋" w:eastAsia="仿宋" w:hAnsi="仿宋" w:hint="eastAsia"/>
          <w:sz w:val="32"/>
          <w:szCs w:val="32"/>
        </w:rPr>
        <w:t>三</w:t>
      </w:r>
      <w:r w:rsidRPr="00A45B6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违法比例在6</w:t>
      </w:r>
      <w:r w:rsidRPr="00A45B69">
        <w:rPr>
          <w:rFonts w:ascii="仿宋" w:eastAsia="仿宋" w:hAnsi="仿宋" w:hint="eastAsia"/>
          <w:sz w:val="32"/>
          <w:szCs w:val="32"/>
        </w:rPr>
        <w:t>0%以上、不足</w:t>
      </w:r>
      <w:r>
        <w:rPr>
          <w:rFonts w:ascii="仿宋" w:eastAsia="仿宋" w:hAnsi="仿宋"/>
          <w:sz w:val="32"/>
          <w:szCs w:val="32"/>
        </w:rPr>
        <w:t>9</w:t>
      </w:r>
      <w:r w:rsidRPr="00A45B69">
        <w:rPr>
          <w:rFonts w:ascii="仿宋" w:eastAsia="仿宋" w:hAnsi="仿宋" w:hint="eastAsia"/>
          <w:sz w:val="32"/>
          <w:szCs w:val="32"/>
        </w:rPr>
        <w:t>0%</w:t>
      </w:r>
      <w:r w:rsidR="00ED21D6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，</w:t>
      </w:r>
      <w:r w:rsidR="008F1D2C" w:rsidRPr="008F1D2C">
        <w:rPr>
          <w:rFonts w:ascii="仿宋" w:eastAsia="仿宋" w:hAnsi="仿宋" w:hint="eastAsia"/>
          <w:sz w:val="32"/>
          <w:szCs w:val="32"/>
        </w:rPr>
        <w:t>对企业事业单位或其他组织责令改正，给予警告并处</w:t>
      </w:r>
      <w:r w:rsidR="008F1D2C">
        <w:rPr>
          <w:rFonts w:ascii="仿宋" w:eastAsia="仿宋" w:hAnsi="仿宋" w:hint="eastAsia"/>
          <w:sz w:val="32"/>
          <w:szCs w:val="32"/>
        </w:rPr>
        <w:t>一</w:t>
      </w:r>
      <w:r w:rsidR="008F1D2C" w:rsidRPr="00A45B69">
        <w:rPr>
          <w:rFonts w:ascii="仿宋" w:eastAsia="仿宋" w:hAnsi="仿宋" w:hint="eastAsia"/>
          <w:sz w:val="32"/>
          <w:szCs w:val="32"/>
        </w:rPr>
        <w:t>万元以上</w:t>
      </w:r>
      <w:r w:rsidR="008F1D2C">
        <w:rPr>
          <w:rFonts w:ascii="仿宋" w:eastAsia="仿宋" w:hAnsi="仿宋" w:hint="eastAsia"/>
          <w:sz w:val="32"/>
          <w:szCs w:val="32"/>
        </w:rPr>
        <w:t>三</w:t>
      </w:r>
      <w:r w:rsidR="008F1D2C" w:rsidRPr="00A45B69">
        <w:rPr>
          <w:rFonts w:ascii="仿宋" w:eastAsia="仿宋" w:hAnsi="仿宋" w:hint="eastAsia"/>
          <w:sz w:val="32"/>
          <w:szCs w:val="32"/>
        </w:rPr>
        <w:t>万元以下罚款</w:t>
      </w:r>
      <w:r w:rsidR="008F1D2C">
        <w:rPr>
          <w:rFonts w:ascii="仿宋" w:eastAsia="仿宋" w:hAnsi="仿宋" w:hint="eastAsia"/>
          <w:sz w:val="32"/>
          <w:szCs w:val="32"/>
        </w:rPr>
        <w:t>;</w:t>
      </w:r>
      <w:r w:rsidR="008F1D2C" w:rsidRPr="008F1D2C">
        <w:rPr>
          <w:rFonts w:ascii="仿宋" w:eastAsia="仿宋" w:hAnsi="仿宋" w:hint="eastAsia"/>
          <w:sz w:val="32"/>
          <w:szCs w:val="32"/>
        </w:rPr>
        <w:t>对个体工商户责令改正，给予警告并处一千元以上两千元以下罚款</w:t>
      </w:r>
      <w:r w:rsidRPr="00A45B69">
        <w:rPr>
          <w:rFonts w:ascii="仿宋" w:eastAsia="仿宋" w:hAnsi="仿宋" w:hint="eastAsia"/>
          <w:sz w:val="32"/>
          <w:szCs w:val="32"/>
        </w:rPr>
        <w:t>。</w:t>
      </w:r>
    </w:p>
    <w:p w:rsidR="00ED1C3E" w:rsidRDefault="000C0ACF" w:rsidP="00ED1C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D21D6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）</w:t>
      </w:r>
      <w:r w:rsidRPr="00A45B69">
        <w:rPr>
          <w:rFonts w:ascii="仿宋" w:eastAsia="仿宋" w:hAnsi="仿宋" w:hint="eastAsia"/>
          <w:sz w:val="32"/>
          <w:szCs w:val="32"/>
        </w:rPr>
        <w:t>违法比例在</w:t>
      </w:r>
      <w:r>
        <w:rPr>
          <w:rFonts w:ascii="仿宋" w:eastAsia="仿宋" w:hAnsi="仿宋"/>
          <w:sz w:val="32"/>
          <w:szCs w:val="32"/>
        </w:rPr>
        <w:t>90</w:t>
      </w:r>
      <w:r w:rsidRPr="00A45B69">
        <w:rPr>
          <w:rFonts w:ascii="仿宋" w:eastAsia="仿宋" w:hAnsi="仿宋" w:hint="eastAsia"/>
          <w:sz w:val="32"/>
          <w:szCs w:val="32"/>
        </w:rPr>
        <w:t>%以上</w:t>
      </w:r>
      <w:r w:rsidR="00ED1C3E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，</w:t>
      </w:r>
      <w:r w:rsidR="00ED1C3E" w:rsidRPr="008F1D2C">
        <w:rPr>
          <w:rFonts w:ascii="仿宋" w:eastAsia="仿宋" w:hAnsi="仿宋" w:hint="eastAsia"/>
          <w:sz w:val="32"/>
          <w:szCs w:val="32"/>
        </w:rPr>
        <w:t>对企业事业单位或其他组织责令改正，给予警告并处</w:t>
      </w:r>
      <w:r w:rsidR="00ED1C3E">
        <w:rPr>
          <w:rFonts w:ascii="仿宋" w:eastAsia="仿宋" w:hAnsi="仿宋" w:hint="eastAsia"/>
          <w:sz w:val="32"/>
          <w:szCs w:val="32"/>
        </w:rPr>
        <w:t>三</w:t>
      </w:r>
      <w:r w:rsidR="00ED1C3E" w:rsidRPr="00A45B69">
        <w:rPr>
          <w:rFonts w:ascii="仿宋" w:eastAsia="仿宋" w:hAnsi="仿宋" w:hint="eastAsia"/>
          <w:sz w:val="32"/>
          <w:szCs w:val="32"/>
        </w:rPr>
        <w:t>万元以上</w:t>
      </w:r>
      <w:r w:rsidR="00ED1C3E">
        <w:rPr>
          <w:rFonts w:ascii="仿宋" w:eastAsia="仿宋" w:hAnsi="仿宋" w:hint="eastAsia"/>
          <w:sz w:val="32"/>
          <w:szCs w:val="32"/>
        </w:rPr>
        <w:t>五</w:t>
      </w:r>
      <w:r w:rsidR="00ED1C3E" w:rsidRPr="00A45B69">
        <w:rPr>
          <w:rFonts w:ascii="仿宋" w:eastAsia="仿宋" w:hAnsi="仿宋" w:hint="eastAsia"/>
          <w:sz w:val="32"/>
          <w:szCs w:val="32"/>
        </w:rPr>
        <w:t>万元以下罚款</w:t>
      </w:r>
      <w:r w:rsidR="00ED1C3E">
        <w:rPr>
          <w:rFonts w:ascii="仿宋" w:eastAsia="仿宋" w:hAnsi="仿宋" w:hint="eastAsia"/>
          <w:sz w:val="32"/>
          <w:szCs w:val="32"/>
        </w:rPr>
        <w:t>;</w:t>
      </w:r>
      <w:r w:rsidR="00ED1C3E" w:rsidRPr="008F1D2C">
        <w:rPr>
          <w:rFonts w:ascii="仿宋" w:eastAsia="仿宋" w:hAnsi="仿宋" w:hint="eastAsia"/>
          <w:sz w:val="32"/>
          <w:szCs w:val="32"/>
        </w:rPr>
        <w:t>对个体工商户责令改正，给予警告并处</w:t>
      </w:r>
      <w:r w:rsidR="00ED1C3E">
        <w:rPr>
          <w:rFonts w:ascii="仿宋" w:eastAsia="仿宋" w:hAnsi="仿宋" w:hint="eastAsia"/>
          <w:sz w:val="32"/>
          <w:szCs w:val="32"/>
        </w:rPr>
        <w:t>两</w:t>
      </w:r>
      <w:r w:rsidR="00ED1C3E" w:rsidRPr="008F1D2C">
        <w:rPr>
          <w:rFonts w:ascii="仿宋" w:eastAsia="仿宋" w:hAnsi="仿宋" w:hint="eastAsia"/>
          <w:sz w:val="32"/>
          <w:szCs w:val="32"/>
        </w:rPr>
        <w:t>千元以上</w:t>
      </w:r>
      <w:r w:rsidR="00ED1C3E">
        <w:rPr>
          <w:rFonts w:ascii="仿宋" w:eastAsia="仿宋" w:hAnsi="仿宋" w:hint="eastAsia"/>
          <w:sz w:val="32"/>
          <w:szCs w:val="32"/>
        </w:rPr>
        <w:t>五</w:t>
      </w:r>
      <w:r w:rsidR="00ED1C3E" w:rsidRPr="008F1D2C">
        <w:rPr>
          <w:rFonts w:ascii="仿宋" w:eastAsia="仿宋" w:hAnsi="仿宋" w:hint="eastAsia"/>
          <w:sz w:val="32"/>
          <w:szCs w:val="32"/>
        </w:rPr>
        <w:t>千元以下罚款</w:t>
      </w:r>
      <w:r w:rsidR="00ED1C3E" w:rsidRPr="00A45B69">
        <w:rPr>
          <w:rFonts w:ascii="仿宋" w:eastAsia="仿宋" w:hAnsi="仿宋" w:hint="eastAsia"/>
          <w:sz w:val="32"/>
          <w:szCs w:val="32"/>
        </w:rPr>
        <w:t>。</w:t>
      </w:r>
    </w:p>
    <w:p w:rsidR="0017610D" w:rsidRDefault="0017610D" w:rsidP="0017610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>
        <w:rPr>
          <w:rFonts w:ascii="仿宋" w:eastAsia="仿宋" w:hAnsi="仿宋"/>
          <w:sz w:val="32"/>
          <w:szCs w:val="32"/>
        </w:rPr>
        <w:t>）</w:t>
      </w:r>
      <w:r w:rsidRPr="00A45B69">
        <w:rPr>
          <w:rFonts w:ascii="仿宋" w:eastAsia="仿宋" w:hAnsi="仿宋" w:hint="eastAsia"/>
          <w:sz w:val="32"/>
          <w:szCs w:val="32"/>
        </w:rPr>
        <w:t>违法比例在</w:t>
      </w:r>
      <w:r>
        <w:rPr>
          <w:rFonts w:ascii="仿宋" w:eastAsia="仿宋" w:hAnsi="仿宋"/>
          <w:sz w:val="32"/>
          <w:szCs w:val="32"/>
        </w:rPr>
        <w:t>90</w:t>
      </w:r>
      <w:r w:rsidRPr="00A45B69">
        <w:rPr>
          <w:rFonts w:ascii="仿宋" w:eastAsia="仿宋" w:hAnsi="仿宋" w:hint="eastAsia"/>
          <w:sz w:val="32"/>
          <w:szCs w:val="32"/>
        </w:rPr>
        <w:t>%以上</w:t>
      </w:r>
      <w:r w:rsidR="00CF65D0">
        <w:rPr>
          <w:rFonts w:ascii="仿宋" w:eastAsia="仿宋" w:hAnsi="仿宋" w:hint="eastAsia"/>
          <w:sz w:val="32"/>
          <w:szCs w:val="32"/>
        </w:rPr>
        <w:t>，</w:t>
      </w:r>
      <w:r w:rsidR="00CF65D0">
        <w:rPr>
          <w:rFonts w:ascii="仿宋" w:eastAsia="仿宋" w:hAnsi="仿宋"/>
          <w:sz w:val="32"/>
          <w:szCs w:val="32"/>
        </w:rPr>
        <w:t>且情节严重，影响恶劣的</w:t>
      </w:r>
      <w:r>
        <w:rPr>
          <w:rFonts w:ascii="仿宋" w:eastAsia="仿宋" w:hAnsi="仿宋" w:hint="eastAsia"/>
          <w:sz w:val="32"/>
          <w:szCs w:val="32"/>
        </w:rPr>
        <w:t>，</w:t>
      </w:r>
      <w:r w:rsidR="00CF65D0" w:rsidRPr="00CF65D0">
        <w:rPr>
          <w:rFonts w:ascii="仿宋" w:eastAsia="仿宋" w:hAnsi="仿宋" w:hint="eastAsia"/>
          <w:sz w:val="32"/>
          <w:szCs w:val="32"/>
        </w:rPr>
        <w:t>对企业事业单位或其他组织责令改正，给予警告并处</w:t>
      </w:r>
      <w:r w:rsidR="0080427E">
        <w:rPr>
          <w:rFonts w:ascii="仿宋" w:eastAsia="仿宋" w:hAnsi="仿宋" w:hint="eastAsia"/>
          <w:sz w:val="32"/>
          <w:szCs w:val="32"/>
        </w:rPr>
        <w:t>五</w:t>
      </w:r>
      <w:r w:rsidR="00CF65D0" w:rsidRPr="00CF65D0">
        <w:rPr>
          <w:rFonts w:ascii="仿宋" w:eastAsia="仿宋" w:hAnsi="仿宋" w:hint="eastAsia"/>
          <w:sz w:val="32"/>
          <w:szCs w:val="32"/>
        </w:rPr>
        <w:t>万元以上</w:t>
      </w:r>
      <w:r w:rsidR="0080427E">
        <w:rPr>
          <w:rFonts w:ascii="仿宋" w:eastAsia="仿宋" w:hAnsi="仿宋" w:hint="eastAsia"/>
          <w:sz w:val="32"/>
          <w:szCs w:val="32"/>
        </w:rPr>
        <w:t>十</w:t>
      </w:r>
      <w:r w:rsidR="00CF65D0" w:rsidRPr="00CF65D0">
        <w:rPr>
          <w:rFonts w:ascii="仿宋" w:eastAsia="仿宋" w:hAnsi="仿宋" w:hint="eastAsia"/>
          <w:sz w:val="32"/>
          <w:szCs w:val="32"/>
        </w:rPr>
        <w:t>万元以下罚款;</w:t>
      </w:r>
      <w:r w:rsidR="00CF65D0">
        <w:rPr>
          <w:rFonts w:ascii="仿宋" w:eastAsia="仿宋" w:hAnsi="仿宋" w:hint="eastAsia"/>
          <w:sz w:val="32"/>
          <w:szCs w:val="32"/>
        </w:rPr>
        <w:t>对个体工商户责令改正，给予警告并处</w:t>
      </w:r>
      <w:r w:rsidR="0080427E">
        <w:rPr>
          <w:rFonts w:ascii="仿宋" w:eastAsia="仿宋" w:hAnsi="仿宋" w:hint="eastAsia"/>
          <w:sz w:val="32"/>
          <w:szCs w:val="32"/>
        </w:rPr>
        <w:t>五千元以上八</w:t>
      </w:r>
      <w:r w:rsidR="00CF65D0">
        <w:rPr>
          <w:rFonts w:ascii="仿宋" w:eastAsia="仿宋" w:hAnsi="仿宋" w:hint="eastAsia"/>
          <w:sz w:val="32"/>
          <w:szCs w:val="32"/>
        </w:rPr>
        <w:t>千元以下罚款</w:t>
      </w:r>
      <w:r w:rsidRPr="00A45B69">
        <w:rPr>
          <w:rFonts w:ascii="仿宋" w:eastAsia="仿宋" w:hAnsi="仿宋" w:hint="eastAsia"/>
          <w:sz w:val="32"/>
          <w:szCs w:val="32"/>
        </w:rPr>
        <w:t>。</w:t>
      </w:r>
    </w:p>
    <w:p w:rsidR="00AC444F" w:rsidRDefault="0017610D" w:rsidP="00AC444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</w:t>
      </w:r>
      <w:r>
        <w:rPr>
          <w:rFonts w:ascii="仿宋" w:eastAsia="仿宋" w:hAnsi="仿宋"/>
          <w:sz w:val="32"/>
          <w:szCs w:val="32"/>
        </w:rPr>
        <w:t>）</w:t>
      </w:r>
      <w:r w:rsidRPr="00A45B69">
        <w:rPr>
          <w:rFonts w:ascii="仿宋" w:eastAsia="仿宋" w:hAnsi="仿宋" w:hint="eastAsia"/>
          <w:sz w:val="32"/>
          <w:szCs w:val="32"/>
        </w:rPr>
        <w:t>违法比例在</w:t>
      </w:r>
      <w:r>
        <w:rPr>
          <w:rFonts w:ascii="仿宋" w:eastAsia="仿宋" w:hAnsi="仿宋"/>
          <w:sz w:val="32"/>
          <w:szCs w:val="32"/>
        </w:rPr>
        <w:t>90</w:t>
      </w:r>
      <w:r w:rsidRPr="00A45B69">
        <w:rPr>
          <w:rFonts w:ascii="仿宋" w:eastAsia="仿宋" w:hAnsi="仿宋" w:hint="eastAsia"/>
          <w:sz w:val="32"/>
          <w:szCs w:val="32"/>
        </w:rPr>
        <w:t>%以上</w:t>
      </w:r>
      <w:r>
        <w:rPr>
          <w:rFonts w:ascii="仿宋" w:eastAsia="仿宋" w:hAnsi="仿宋" w:hint="eastAsia"/>
          <w:sz w:val="32"/>
          <w:szCs w:val="32"/>
        </w:rPr>
        <w:t>，</w:t>
      </w:r>
      <w:r w:rsidR="0080427E">
        <w:rPr>
          <w:rFonts w:ascii="仿宋" w:eastAsia="仿宋" w:hAnsi="仿宋" w:hint="eastAsia"/>
          <w:sz w:val="32"/>
          <w:szCs w:val="32"/>
        </w:rPr>
        <w:t>且</w:t>
      </w:r>
      <w:r w:rsidR="0080427E">
        <w:rPr>
          <w:rFonts w:ascii="仿宋" w:eastAsia="仿宋" w:hAnsi="仿宋"/>
          <w:sz w:val="32"/>
          <w:szCs w:val="32"/>
        </w:rPr>
        <w:t>情节特别严重，影响</w:t>
      </w:r>
      <w:r w:rsidR="0080427E">
        <w:rPr>
          <w:rFonts w:ascii="仿宋" w:eastAsia="仿宋" w:hAnsi="仿宋" w:hint="eastAsia"/>
          <w:sz w:val="32"/>
          <w:szCs w:val="32"/>
        </w:rPr>
        <w:t>特别恶劣</w:t>
      </w:r>
      <w:r w:rsidR="0080427E">
        <w:rPr>
          <w:rFonts w:ascii="仿宋" w:eastAsia="仿宋" w:hAnsi="仿宋"/>
          <w:sz w:val="32"/>
          <w:szCs w:val="32"/>
        </w:rPr>
        <w:t>的，</w:t>
      </w:r>
      <w:r w:rsidR="0080427E" w:rsidRPr="00CF65D0">
        <w:rPr>
          <w:rFonts w:ascii="仿宋" w:eastAsia="仿宋" w:hAnsi="仿宋" w:hint="eastAsia"/>
          <w:sz w:val="32"/>
          <w:szCs w:val="32"/>
        </w:rPr>
        <w:t>对企业事业单位或其他组织责令改正，给予警告并处</w:t>
      </w:r>
      <w:r w:rsidR="00AC444F">
        <w:rPr>
          <w:rFonts w:ascii="仿宋" w:eastAsia="仿宋" w:hAnsi="仿宋" w:hint="eastAsia"/>
          <w:sz w:val="32"/>
          <w:szCs w:val="32"/>
        </w:rPr>
        <w:t>十</w:t>
      </w:r>
      <w:r w:rsidR="0080427E" w:rsidRPr="00CF65D0">
        <w:rPr>
          <w:rFonts w:ascii="仿宋" w:eastAsia="仿宋" w:hAnsi="仿宋" w:hint="eastAsia"/>
          <w:sz w:val="32"/>
          <w:szCs w:val="32"/>
        </w:rPr>
        <w:t>万</w:t>
      </w:r>
      <w:r w:rsidR="0080427E" w:rsidRPr="00CF65D0">
        <w:rPr>
          <w:rFonts w:ascii="仿宋" w:eastAsia="仿宋" w:hAnsi="仿宋" w:hint="eastAsia"/>
          <w:sz w:val="32"/>
          <w:szCs w:val="32"/>
        </w:rPr>
        <w:lastRenderedPageBreak/>
        <w:t>元以上</w:t>
      </w:r>
      <w:r w:rsidR="00AC444F">
        <w:rPr>
          <w:rFonts w:ascii="仿宋" w:eastAsia="仿宋" w:hAnsi="仿宋" w:hint="eastAsia"/>
          <w:sz w:val="32"/>
          <w:szCs w:val="32"/>
        </w:rPr>
        <w:t>二</w:t>
      </w:r>
      <w:r w:rsidR="0080427E">
        <w:rPr>
          <w:rFonts w:ascii="仿宋" w:eastAsia="仿宋" w:hAnsi="仿宋" w:hint="eastAsia"/>
          <w:sz w:val="32"/>
          <w:szCs w:val="32"/>
        </w:rPr>
        <w:t>十</w:t>
      </w:r>
      <w:r w:rsidR="0080427E" w:rsidRPr="00CF65D0">
        <w:rPr>
          <w:rFonts w:ascii="仿宋" w:eastAsia="仿宋" w:hAnsi="仿宋" w:hint="eastAsia"/>
          <w:sz w:val="32"/>
          <w:szCs w:val="32"/>
        </w:rPr>
        <w:t>万元以下罚款;</w:t>
      </w:r>
      <w:r w:rsidR="0080427E">
        <w:rPr>
          <w:rFonts w:ascii="仿宋" w:eastAsia="仿宋" w:hAnsi="仿宋" w:hint="eastAsia"/>
          <w:sz w:val="32"/>
          <w:szCs w:val="32"/>
        </w:rPr>
        <w:t>对个体工商户责令改正，给予警告并处</w:t>
      </w:r>
      <w:r w:rsidR="00AC444F">
        <w:rPr>
          <w:rFonts w:ascii="仿宋" w:eastAsia="仿宋" w:hAnsi="仿宋" w:hint="eastAsia"/>
          <w:sz w:val="32"/>
          <w:szCs w:val="32"/>
        </w:rPr>
        <w:t>八</w:t>
      </w:r>
      <w:r w:rsidR="0080427E">
        <w:rPr>
          <w:rFonts w:ascii="仿宋" w:eastAsia="仿宋" w:hAnsi="仿宋" w:hint="eastAsia"/>
          <w:sz w:val="32"/>
          <w:szCs w:val="32"/>
        </w:rPr>
        <w:t>千元以上</w:t>
      </w:r>
      <w:r w:rsidR="00AC444F">
        <w:rPr>
          <w:rFonts w:ascii="仿宋" w:eastAsia="仿宋" w:hAnsi="仿宋" w:hint="eastAsia"/>
          <w:sz w:val="32"/>
          <w:szCs w:val="32"/>
        </w:rPr>
        <w:t>一万元</w:t>
      </w:r>
      <w:r w:rsidR="0080427E">
        <w:rPr>
          <w:rFonts w:ascii="仿宋" w:eastAsia="仿宋" w:hAnsi="仿宋" w:hint="eastAsia"/>
          <w:sz w:val="32"/>
          <w:szCs w:val="32"/>
        </w:rPr>
        <w:t>以下罚款</w:t>
      </w:r>
      <w:r w:rsidR="0080427E" w:rsidRPr="00A45B69">
        <w:rPr>
          <w:rFonts w:ascii="仿宋" w:eastAsia="仿宋" w:hAnsi="仿宋" w:hint="eastAsia"/>
          <w:sz w:val="32"/>
          <w:szCs w:val="32"/>
        </w:rPr>
        <w:t>。</w:t>
      </w:r>
    </w:p>
    <w:p w:rsidR="00E423A8" w:rsidRDefault="00A45B69" w:rsidP="00E423A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423A8">
        <w:rPr>
          <w:rFonts w:ascii="仿宋" w:eastAsia="仿宋" w:hAnsi="仿宋" w:hint="eastAsia"/>
          <w:b/>
          <w:sz w:val="32"/>
          <w:szCs w:val="32"/>
        </w:rPr>
        <w:t>第</w:t>
      </w:r>
      <w:r w:rsidR="00AC444F">
        <w:rPr>
          <w:rFonts w:ascii="仿宋" w:eastAsia="仿宋" w:hAnsi="仿宋" w:hint="eastAsia"/>
          <w:b/>
          <w:sz w:val="32"/>
          <w:szCs w:val="32"/>
        </w:rPr>
        <w:t>九</w:t>
      </w:r>
      <w:r w:rsidRPr="00E423A8">
        <w:rPr>
          <w:rFonts w:ascii="仿宋" w:eastAsia="仿宋" w:hAnsi="仿宋" w:hint="eastAsia"/>
          <w:b/>
          <w:sz w:val="32"/>
          <w:szCs w:val="32"/>
        </w:rPr>
        <w:t>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Pr="00A45B69">
        <w:rPr>
          <w:rFonts w:ascii="仿宋" w:eastAsia="仿宋" w:hAnsi="仿宋" w:hint="eastAsia"/>
          <w:sz w:val="32"/>
          <w:szCs w:val="32"/>
        </w:rPr>
        <w:t>提供不完整统计资料的，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="008D06F0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首次提供不完整统计资料，调查表中应填而未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填指标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个数占应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填指标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个数的比例不足30%的，对企业事业单位或其他组织责令改正，给予警告，可以并处一万元以下罚款；对个体工商户责令改正，给予警告，可以并处一千元以下罚款。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="001653F7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首次提供不完整统计资料，调查表中应填而未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填指标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个数占应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填指标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个数的比例为30%以上、不足60%的，对企业事业单位或其他组织责令改正，给予警告并处一万元以上</w:t>
      </w:r>
      <w:r w:rsidR="00F33732">
        <w:rPr>
          <w:rFonts w:ascii="仿宋" w:eastAsia="仿宋" w:hAnsi="仿宋" w:hint="eastAsia"/>
          <w:sz w:val="32"/>
          <w:szCs w:val="32"/>
        </w:rPr>
        <w:t>两</w:t>
      </w:r>
      <w:r w:rsidRPr="00A45B69">
        <w:rPr>
          <w:rFonts w:ascii="仿宋" w:eastAsia="仿宋" w:hAnsi="仿宋" w:hint="eastAsia"/>
          <w:sz w:val="32"/>
          <w:szCs w:val="32"/>
        </w:rPr>
        <w:t>万元以下罚款；对个体工商户责令改正，给予警告并处一千元以上</w:t>
      </w:r>
      <w:r w:rsidR="00F33732">
        <w:rPr>
          <w:rFonts w:ascii="仿宋" w:eastAsia="仿宋" w:hAnsi="仿宋" w:hint="eastAsia"/>
          <w:sz w:val="32"/>
          <w:szCs w:val="32"/>
        </w:rPr>
        <w:t>两</w:t>
      </w:r>
      <w:r w:rsidRPr="00A45B69">
        <w:rPr>
          <w:rFonts w:ascii="仿宋" w:eastAsia="仿宋" w:hAnsi="仿宋" w:hint="eastAsia"/>
          <w:sz w:val="32"/>
          <w:szCs w:val="32"/>
        </w:rPr>
        <w:t>千元以下罚款。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="001653F7">
        <w:rPr>
          <w:rFonts w:ascii="仿宋" w:eastAsia="仿宋" w:hAnsi="仿宋" w:hint="eastAsia"/>
          <w:sz w:val="32"/>
          <w:szCs w:val="32"/>
        </w:rPr>
        <w:t>内</w:t>
      </w:r>
      <w:r w:rsidR="00174EE5">
        <w:rPr>
          <w:rFonts w:ascii="仿宋" w:eastAsia="仿宋" w:hAnsi="仿宋" w:hint="eastAsia"/>
          <w:sz w:val="32"/>
          <w:szCs w:val="32"/>
        </w:rPr>
        <w:t>首次</w:t>
      </w:r>
      <w:r w:rsidRPr="00A45B69">
        <w:rPr>
          <w:rFonts w:ascii="仿宋" w:eastAsia="仿宋" w:hAnsi="仿宋" w:hint="eastAsia"/>
          <w:sz w:val="32"/>
          <w:szCs w:val="32"/>
        </w:rPr>
        <w:t>提供不完整统计资料，调查表中应填而未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填指标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个数占应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填指标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个数的比例为60%以上的，对企业事业单位或其他组织责令改正，给予警告并处</w:t>
      </w:r>
      <w:r w:rsidR="00F33732">
        <w:rPr>
          <w:rFonts w:ascii="仿宋" w:eastAsia="仿宋" w:hAnsi="仿宋" w:hint="eastAsia"/>
          <w:sz w:val="32"/>
          <w:szCs w:val="32"/>
        </w:rPr>
        <w:t>两万元以上五万元以下罚款；对个体工商户责令改正，给予警告并处两</w:t>
      </w:r>
      <w:r w:rsidRPr="00A45B69">
        <w:rPr>
          <w:rFonts w:ascii="仿宋" w:eastAsia="仿宋" w:hAnsi="仿宋" w:hint="eastAsia"/>
          <w:sz w:val="32"/>
          <w:szCs w:val="32"/>
        </w:rPr>
        <w:t>千元以上五千元以下罚款。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（四）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="001653F7">
        <w:rPr>
          <w:rFonts w:ascii="仿宋" w:eastAsia="仿宋" w:hAnsi="仿宋" w:hint="eastAsia"/>
          <w:sz w:val="32"/>
          <w:szCs w:val="32"/>
        </w:rPr>
        <w:t>内</w:t>
      </w:r>
      <w:r w:rsidRPr="00A45B69">
        <w:rPr>
          <w:rFonts w:ascii="仿宋" w:eastAsia="仿宋" w:hAnsi="仿宋" w:hint="eastAsia"/>
          <w:sz w:val="32"/>
          <w:szCs w:val="32"/>
        </w:rPr>
        <w:t>发生两次以上提供不完整统计资料，</w:t>
      </w:r>
      <w:r w:rsidR="009D31C5">
        <w:rPr>
          <w:rFonts w:ascii="仿宋" w:eastAsia="仿宋" w:hAnsi="仿宋" w:hint="eastAsia"/>
          <w:sz w:val="32"/>
          <w:szCs w:val="32"/>
        </w:rPr>
        <w:t>或者</w:t>
      </w:r>
      <w:r w:rsidR="009D31C5">
        <w:rPr>
          <w:rFonts w:ascii="仿宋" w:eastAsia="仿宋" w:hAnsi="仿宋"/>
          <w:sz w:val="32"/>
          <w:szCs w:val="32"/>
        </w:rPr>
        <w:t>提供</w:t>
      </w:r>
      <w:r w:rsidR="00F33732">
        <w:rPr>
          <w:rFonts w:ascii="仿宋" w:eastAsia="仿宋" w:hAnsi="仿宋" w:hint="eastAsia"/>
          <w:sz w:val="32"/>
          <w:szCs w:val="32"/>
        </w:rPr>
        <w:t>不</w:t>
      </w:r>
      <w:r w:rsidR="009D31C5">
        <w:rPr>
          <w:rFonts w:ascii="仿宋" w:eastAsia="仿宋" w:hAnsi="仿宋" w:hint="eastAsia"/>
          <w:sz w:val="32"/>
          <w:szCs w:val="32"/>
        </w:rPr>
        <w:t>完整</w:t>
      </w:r>
      <w:r w:rsidR="009D31C5">
        <w:rPr>
          <w:rFonts w:ascii="仿宋" w:eastAsia="仿宋" w:hAnsi="仿宋"/>
          <w:sz w:val="32"/>
          <w:szCs w:val="32"/>
        </w:rPr>
        <w:t>统计资料造成严重后果或者恶劣影响的，</w:t>
      </w:r>
      <w:r w:rsidRPr="00A45B69">
        <w:rPr>
          <w:rFonts w:ascii="仿宋" w:eastAsia="仿宋" w:hAnsi="仿宋" w:hint="eastAsia"/>
          <w:sz w:val="32"/>
          <w:szCs w:val="32"/>
        </w:rPr>
        <w:t>对企业事业单位或其他组织责令改正，给予警告并处五万元以上二十万元以下罚款；对个体工商户责令改正，给予警告并处五千元以上一万元以下罚款。</w:t>
      </w:r>
    </w:p>
    <w:p w:rsidR="00E423A8" w:rsidRDefault="00A45B69" w:rsidP="00E423A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423A8">
        <w:rPr>
          <w:rFonts w:ascii="仿宋" w:eastAsia="仿宋" w:hAnsi="仿宋" w:hint="eastAsia"/>
          <w:b/>
          <w:sz w:val="32"/>
          <w:szCs w:val="32"/>
        </w:rPr>
        <w:lastRenderedPageBreak/>
        <w:t>第十条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拒绝答复或者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如实答复统计检查查询书的，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如实答复统计检查查询书的，对企业事业单位或其他组织责令改正，给予警告，可以并处</w:t>
      </w:r>
      <w:r w:rsidR="00897F4D">
        <w:rPr>
          <w:rFonts w:ascii="仿宋" w:eastAsia="仿宋" w:hAnsi="仿宋" w:hint="eastAsia"/>
          <w:sz w:val="32"/>
          <w:szCs w:val="32"/>
        </w:rPr>
        <w:t>两</w:t>
      </w:r>
      <w:r w:rsidRPr="00A45B69">
        <w:rPr>
          <w:rFonts w:ascii="仿宋" w:eastAsia="仿宋" w:hAnsi="仿宋" w:hint="eastAsia"/>
          <w:sz w:val="32"/>
          <w:szCs w:val="32"/>
        </w:rPr>
        <w:t>万元以下罚款；对个体工商户责令改正，给予警告，可以并处</w:t>
      </w:r>
      <w:r w:rsidR="00897F4D">
        <w:rPr>
          <w:rFonts w:ascii="仿宋" w:eastAsia="仿宋" w:hAnsi="仿宋" w:hint="eastAsia"/>
          <w:sz w:val="32"/>
          <w:szCs w:val="32"/>
        </w:rPr>
        <w:t>两</w:t>
      </w:r>
      <w:r w:rsidRPr="00A45B69">
        <w:rPr>
          <w:rFonts w:ascii="仿宋" w:eastAsia="仿宋" w:hAnsi="仿宋" w:hint="eastAsia"/>
          <w:sz w:val="32"/>
          <w:szCs w:val="32"/>
        </w:rPr>
        <w:t>千元以下罚款。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（二）拒绝答复统计检查查询书的，对企业事业单位或其他组织责令改正，给予警告并处两万元以上五万元以下罚款；对个体工商户责令改正，给予警告并处两千元以上五千元以下罚款。</w:t>
      </w:r>
    </w:p>
    <w:p w:rsidR="00E423A8" w:rsidRDefault="00A45B69" w:rsidP="00E423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（三）拒绝答复或者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如实答复统计检查查询书，情节严重的，对企业事业单位或其他组织责令改正，给予警告并处五万元以上二十万元以下罚款；对个体工商户责令改正，给予警告并处五千元以上一万元以下罚款。</w:t>
      </w:r>
    </w:p>
    <w:p w:rsidR="00D012C3" w:rsidRDefault="00A45B69" w:rsidP="00D012C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423A8">
        <w:rPr>
          <w:rFonts w:ascii="仿宋" w:eastAsia="仿宋" w:hAnsi="仿宋" w:hint="eastAsia"/>
          <w:b/>
          <w:sz w:val="32"/>
          <w:szCs w:val="32"/>
        </w:rPr>
        <w:t>第十</w:t>
      </w:r>
      <w:r w:rsidR="00AC444F">
        <w:rPr>
          <w:rFonts w:ascii="仿宋" w:eastAsia="仿宋" w:hAnsi="仿宋" w:hint="eastAsia"/>
          <w:b/>
          <w:sz w:val="32"/>
          <w:szCs w:val="32"/>
        </w:rPr>
        <w:t>一</w:t>
      </w:r>
      <w:r w:rsidRPr="00E423A8">
        <w:rPr>
          <w:rFonts w:ascii="仿宋" w:eastAsia="仿宋" w:hAnsi="仿宋" w:hint="eastAsia"/>
          <w:b/>
          <w:sz w:val="32"/>
          <w:szCs w:val="32"/>
        </w:rPr>
        <w:t>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拒绝、阻碍统计调查、统计检查的，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D012C3" w:rsidRDefault="00A45B69" w:rsidP="00D012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</w:t>
      </w:r>
      <w:r w:rsidR="00A0080A">
        <w:rPr>
          <w:rFonts w:ascii="仿宋" w:eastAsia="仿宋" w:hAnsi="仿宋" w:hint="eastAsia"/>
          <w:sz w:val="32"/>
          <w:szCs w:val="32"/>
        </w:rPr>
        <w:t>拒绝</w:t>
      </w:r>
      <w:r w:rsidR="00A0080A">
        <w:rPr>
          <w:rFonts w:ascii="仿宋" w:eastAsia="仿宋" w:hAnsi="仿宋"/>
          <w:sz w:val="32"/>
          <w:szCs w:val="32"/>
        </w:rPr>
        <w:t>、</w:t>
      </w:r>
      <w:r w:rsidRPr="00A45B69">
        <w:rPr>
          <w:rFonts w:ascii="仿宋" w:eastAsia="仿宋" w:hAnsi="仿宋" w:hint="eastAsia"/>
          <w:sz w:val="32"/>
          <w:szCs w:val="32"/>
        </w:rPr>
        <w:t>阻碍统计调查、统计检查</w:t>
      </w:r>
      <w:r w:rsidR="00A0080A">
        <w:rPr>
          <w:rFonts w:ascii="仿宋" w:eastAsia="仿宋" w:hAnsi="仿宋" w:hint="eastAsia"/>
          <w:sz w:val="32"/>
          <w:szCs w:val="32"/>
        </w:rPr>
        <w:t>的</w:t>
      </w:r>
      <w:r w:rsidRPr="00A45B69">
        <w:rPr>
          <w:rFonts w:ascii="仿宋" w:eastAsia="仿宋" w:hAnsi="仿宋" w:hint="eastAsia"/>
          <w:sz w:val="32"/>
          <w:szCs w:val="32"/>
        </w:rPr>
        <w:t>，对企业事业单位或其他组织责令改正，给予警告，可以并处</w:t>
      </w:r>
      <w:r w:rsidR="000E008B">
        <w:rPr>
          <w:rFonts w:ascii="仿宋" w:eastAsia="仿宋" w:hAnsi="仿宋" w:hint="eastAsia"/>
          <w:sz w:val="32"/>
          <w:szCs w:val="32"/>
        </w:rPr>
        <w:t>五</w:t>
      </w:r>
      <w:r w:rsidRPr="00A45B69">
        <w:rPr>
          <w:rFonts w:ascii="仿宋" w:eastAsia="仿宋" w:hAnsi="仿宋" w:hint="eastAsia"/>
          <w:sz w:val="32"/>
          <w:szCs w:val="32"/>
        </w:rPr>
        <w:t>万元以下罚款；对个体工商户责令改正，给予警告，可以并处</w:t>
      </w:r>
      <w:r w:rsidR="000E008B">
        <w:rPr>
          <w:rFonts w:ascii="仿宋" w:eastAsia="仿宋" w:hAnsi="仿宋" w:hint="eastAsia"/>
          <w:sz w:val="32"/>
          <w:szCs w:val="32"/>
        </w:rPr>
        <w:t>五</w:t>
      </w:r>
      <w:r w:rsidRPr="00A45B69">
        <w:rPr>
          <w:rFonts w:ascii="仿宋" w:eastAsia="仿宋" w:hAnsi="仿宋" w:hint="eastAsia"/>
          <w:sz w:val="32"/>
          <w:szCs w:val="32"/>
        </w:rPr>
        <w:t>千元以下罚款。</w:t>
      </w:r>
    </w:p>
    <w:p w:rsidR="00D012C3" w:rsidRDefault="00A45B69" w:rsidP="00D012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</w:t>
      </w:r>
      <w:r w:rsidR="000E008B">
        <w:rPr>
          <w:rFonts w:ascii="仿宋" w:eastAsia="仿宋" w:hAnsi="仿宋" w:hint="eastAsia"/>
          <w:sz w:val="32"/>
          <w:szCs w:val="32"/>
        </w:rPr>
        <w:t>二</w:t>
      </w:r>
      <w:r w:rsidRPr="00A45B69">
        <w:rPr>
          <w:rFonts w:ascii="仿宋" w:eastAsia="仿宋" w:hAnsi="仿宋" w:hint="eastAsia"/>
          <w:sz w:val="32"/>
          <w:szCs w:val="32"/>
        </w:rPr>
        <w:t>）拒绝、阻碍统计调查、统计检查，情节严重的，对企业事业单位或其他组织责令改正，给予警告并处五万元以上二十万元以下罚款；对个体工商户责令改正，给予警告并处五千元以上一万元以下罚款。</w:t>
      </w:r>
    </w:p>
    <w:p w:rsidR="00D012C3" w:rsidRDefault="00A45B69" w:rsidP="00D012C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第十</w:t>
      </w:r>
      <w:r w:rsidR="00AC444F">
        <w:rPr>
          <w:rFonts w:ascii="仿宋" w:eastAsia="仿宋" w:hAnsi="仿宋" w:hint="eastAsia"/>
          <w:b/>
          <w:sz w:val="32"/>
          <w:szCs w:val="32"/>
        </w:rPr>
        <w:t>二</w:t>
      </w:r>
      <w:r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r w:rsidRPr="00A45B69">
        <w:rPr>
          <w:rFonts w:ascii="仿宋" w:eastAsia="仿宋" w:hAnsi="仿宋" w:hint="eastAsia"/>
          <w:sz w:val="32"/>
          <w:szCs w:val="32"/>
        </w:rPr>
        <w:t>转移、隐匿、篡改、毁弃或者拒绝提供原始记录</w:t>
      </w:r>
      <w:r w:rsidRPr="00A45B69">
        <w:rPr>
          <w:rFonts w:ascii="仿宋" w:eastAsia="仿宋" w:hAnsi="仿宋" w:hint="eastAsia"/>
          <w:sz w:val="32"/>
          <w:szCs w:val="32"/>
        </w:rPr>
        <w:lastRenderedPageBreak/>
        <w:t>和凭证、统计台账、统计调查表及其他相关证明和资料的，</w:t>
      </w:r>
      <w:r w:rsidR="00F33732" w:rsidRPr="00F33732">
        <w:rPr>
          <w:rFonts w:ascii="仿宋" w:eastAsia="仿宋" w:hAnsi="仿宋" w:hint="eastAsia"/>
          <w:sz w:val="32"/>
          <w:szCs w:val="32"/>
        </w:rPr>
        <w:t>按照下列标准处罚</w:t>
      </w:r>
      <w:r w:rsidRPr="00A45B69">
        <w:rPr>
          <w:rFonts w:ascii="仿宋" w:eastAsia="仿宋" w:hAnsi="仿宋" w:hint="eastAsia"/>
          <w:sz w:val="32"/>
          <w:szCs w:val="32"/>
        </w:rPr>
        <w:t>：</w:t>
      </w:r>
    </w:p>
    <w:p w:rsidR="00D012C3" w:rsidRDefault="00A45B69" w:rsidP="00D012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转移、隐匿、篡改、毁弃或者拒绝提供原始记录和凭证、统计台账、统计调查表及其他相关证明和资料，未对查清事实造成直接影响的，对企业事业单位或其他组织责令改正，给予警告，可以并处两万元以下罚款；对个体工商户责令改正，给予警告，可以并处两千元以下罚款。</w:t>
      </w:r>
    </w:p>
    <w:p w:rsidR="00D012C3" w:rsidRDefault="00A45B69" w:rsidP="00D012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转移、隐匿、篡改、毁弃或者拒绝提供原始记录和凭证、统计台账、统计调查表及其他相关证明和资料，对查清事实造成直接影响的，对企业事业单位或其他组织责令改正，给予警告并处两万元以上五万元以下罚款；对个体工商户责令改正，给予警告并处两千元以上五千元以下罚款。</w:t>
      </w:r>
    </w:p>
    <w:p w:rsidR="00A45B69" w:rsidRPr="00A45B69" w:rsidRDefault="00A45B69" w:rsidP="00D012C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转移、隐匿、篡改、毁弃或者拒绝提供原始记录和凭证、统计台账、统计调查表及其他相关证明和资料，对查清事实造成直接影响，情节严重的，对企业事业单位或其他组织责令改正，给予警告并处五万元以上二十万元以下罚款；对个体工商户责令改正，给予警告并处五千元以上一万元以下罚款。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45B69" w:rsidRPr="00D012C3" w:rsidRDefault="00A45B69" w:rsidP="00D012C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012C3">
        <w:rPr>
          <w:rFonts w:ascii="黑体" w:eastAsia="黑体" w:hAnsi="黑体" w:hint="eastAsia"/>
          <w:sz w:val="32"/>
          <w:szCs w:val="32"/>
        </w:rPr>
        <w:t>第三章</w:t>
      </w:r>
      <w:r w:rsidRPr="00D012C3">
        <w:rPr>
          <w:rFonts w:ascii="黑体" w:eastAsia="黑体" w:hAnsi="黑体"/>
          <w:sz w:val="32"/>
          <w:szCs w:val="32"/>
        </w:rPr>
        <w:t xml:space="preserve">  </w:t>
      </w:r>
      <w:r w:rsidRPr="00D012C3">
        <w:rPr>
          <w:rFonts w:ascii="黑体" w:eastAsia="黑体" w:hAnsi="黑体" w:hint="eastAsia"/>
          <w:sz w:val="32"/>
          <w:szCs w:val="32"/>
        </w:rPr>
        <w:t>基本</w:t>
      </w:r>
      <w:proofErr w:type="gramStart"/>
      <w:r w:rsidRPr="00D012C3">
        <w:rPr>
          <w:rFonts w:ascii="黑体" w:eastAsia="黑体" w:hAnsi="黑体" w:hint="eastAsia"/>
          <w:sz w:val="32"/>
          <w:szCs w:val="32"/>
        </w:rPr>
        <w:t>裁</w:t>
      </w:r>
      <w:proofErr w:type="gramEnd"/>
      <w:r w:rsidRPr="00D012C3">
        <w:rPr>
          <w:rFonts w:ascii="黑体" w:eastAsia="黑体" w:hAnsi="黑体" w:hint="eastAsia"/>
          <w:sz w:val="32"/>
          <w:szCs w:val="32"/>
        </w:rPr>
        <w:t>量规则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012C3" w:rsidRDefault="00A45B69" w:rsidP="00D012C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第十</w:t>
      </w:r>
      <w:r w:rsidR="00AC444F">
        <w:rPr>
          <w:rFonts w:ascii="仿宋" w:eastAsia="仿宋" w:hAnsi="仿宋" w:hint="eastAsia"/>
          <w:b/>
          <w:sz w:val="32"/>
          <w:szCs w:val="32"/>
        </w:rPr>
        <w:t>三</w:t>
      </w:r>
      <w:r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Pr="00A45B69">
        <w:rPr>
          <w:rFonts w:ascii="仿宋" w:eastAsia="仿宋" w:hAnsi="仿宋"/>
          <w:sz w:val="32"/>
          <w:szCs w:val="32"/>
        </w:rPr>
        <w:t xml:space="preserve">  </w:t>
      </w:r>
      <w:proofErr w:type="gramStart"/>
      <w:r w:rsidRPr="00A45B69">
        <w:rPr>
          <w:rFonts w:ascii="仿宋" w:eastAsia="仿宋" w:hAnsi="仿宋" w:hint="eastAsia"/>
          <w:sz w:val="32"/>
          <w:szCs w:val="32"/>
        </w:rPr>
        <w:t>本裁量</w:t>
      </w:r>
      <w:proofErr w:type="gramEnd"/>
      <w:r w:rsidRPr="00A45B69">
        <w:rPr>
          <w:rFonts w:ascii="仿宋" w:eastAsia="仿宋" w:hAnsi="仿宋" w:hint="eastAsia"/>
          <w:sz w:val="32"/>
          <w:szCs w:val="32"/>
        </w:rPr>
        <w:t>基准中的情节严重是指《中华人民共和国统计法实施条例》第五十条所列情形。</w:t>
      </w:r>
    </w:p>
    <w:p w:rsidR="00947365" w:rsidRDefault="005B1EBB" w:rsidP="0094736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lastRenderedPageBreak/>
        <w:t>第十</w:t>
      </w:r>
      <w:r w:rsidR="009756E0">
        <w:rPr>
          <w:rFonts w:ascii="仿宋" w:eastAsia="仿宋" w:hAnsi="仿宋" w:hint="eastAsia"/>
          <w:b/>
          <w:sz w:val="32"/>
          <w:szCs w:val="32"/>
        </w:rPr>
        <w:t>四</w:t>
      </w:r>
      <w:r w:rsidR="00A45B69"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C444F" w:rsidRPr="00A45B69">
        <w:rPr>
          <w:rFonts w:ascii="仿宋" w:eastAsia="仿宋" w:hAnsi="仿宋"/>
          <w:sz w:val="32"/>
          <w:szCs w:val="32"/>
        </w:rPr>
        <w:t> </w:t>
      </w:r>
      <w:r w:rsidR="00AC444F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947365" w:rsidRPr="00A45B69">
        <w:rPr>
          <w:rFonts w:ascii="仿宋" w:eastAsia="仿宋" w:hAnsi="仿宋" w:hint="eastAsia"/>
          <w:sz w:val="32"/>
          <w:szCs w:val="32"/>
        </w:rPr>
        <w:t>本裁量</w:t>
      </w:r>
      <w:proofErr w:type="gramEnd"/>
      <w:r w:rsidR="00947365" w:rsidRPr="00A45B69">
        <w:rPr>
          <w:rFonts w:ascii="仿宋" w:eastAsia="仿宋" w:hAnsi="仿宋" w:hint="eastAsia"/>
          <w:sz w:val="32"/>
          <w:szCs w:val="32"/>
        </w:rPr>
        <w:t>基准中的违法</w:t>
      </w:r>
      <w:r w:rsidR="00E91251">
        <w:rPr>
          <w:rFonts w:ascii="仿宋" w:eastAsia="仿宋" w:hAnsi="仿宋" w:hint="eastAsia"/>
          <w:sz w:val="32"/>
          <w:szCs w:val="32"/>
        </w:rPr>
        <w:t>数额是</w:t>
      </w:r>
      <w:proofErr w:type="gramStart"/>
      <w:r w:rsidR="00E91251">
        <w:rPr>
          <w:rFonts w:ascii="仿宋" w:eastAsia="仿宋" w:hAnsi="仿宋" w:hint="eastAsia"/>
          <w:sz w:val="32"/>
          <w:szCs w:val="32"/>
        </w:rPr>
        <w:t>指统计</w:t>
      </w:r>
      <w:proofErr w:type="gramEnd"/>
      <w:r w:rsidR="00E91251">
        <w:rPr>
          <w:rFonts w:ascii="仿宋" w:eastAsia="仿宋" w:hAnsi="仿宋" w:hint="eastAsia"/>
          <w:sz w:val="32"/>
          <w:szCs w:val="32"/>
        </w:rPr>
        <w:t>调查对象报送的单个统计指标具体数额与应报数额的差额绝对值</w:t>
      </w:r>
      <w:r w:rsidR="00947365" w:rsidRPr="00A45B69">
        <w:rPr>
          <w:rFonts w:ascii="仿宋" w:eastAsia="仿宋" w:hAnsi="仿宋" w:hint="eastAsia"/>
          <w:sz w:val="32"/>
          <w:szCs w:val="32"/>
        </w:rPr>
        <w:t>，违法比例是指违法数额与应报数额的比例。其中，应报数额是</w:t>
      </w:r>
      <w:proofErr w:type="gramStart"/>
      <w:r w:rsidR="00947365" w:rsidRPr="00A45B69">
        <w:rPr>
          <w:rFonts w:ascii="仿宋" w:eastAsia="仿宋" w:hAnsi="仿宋" w:hint="eastAsia"/>
          <w:sz w:val="32"/>
          <w:szCs w:val="32"/>
        </w:rPr>
        <w:t>指统计</w:t>
      </w:r>
      <w:proofErr w:type="gramEnd"/>
      <w:r w:rsidR="00947365" w:rsidRPr="00A45B69">
        <w:rPr>
          <w:rFonts w:ascii="仿宋" w:eastAsia="仿宋" w:hAnsi="仿宋" w:hint="eastAsia"/>
          <w:sz w:val="32"/>
          <w:szCs w:val="32"/>
        </w:rPr>
        <w:t>调查对象按照统计调查制度规定应当报送的具体数额。</w:t>
      </w:r>
    </w:p>
    <w:p w:rsidR="00D012C3" w:rsidRDefault="009473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对单一检查对象的单次检查中，有两项以上指标出现差错，视违法比例、违法数额具体情况，选取</w:t>
      </w:r>
      <w:r w:rsidR="00721ECF">
        <w:rPr>
          <w:rFonts w:ascii="仿宋" w:eastAsia="仿宋" w:hAnsi="仿宋" w:hint="eastAsia"/>
          <w:sz w:val="32"/>
          <w:szCs w:val="32"/>
        </w:rPr>
        <w:t>裁量</w:t>
      </w:r>
      <w:r w:rsidRPr="00A45B69">
        <w:rPr>
          <w:rFonts w:ascii="仿宋" w:eastAsia="仿宋" w:hAnsi="仿宋" w:hint="eastAsia"/>
          <w:sz w:val="32"/>
          <w:szCs w:val="32"/>
        </w:rPr>
        <w:t>档次较高的指标进行裁量。</w:t>
      </w:r>
    </w:p>
    <w:p w:rsidR="00947365" w:rsidRDefault="0002490C" w:rsidP="0094736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第十</w:t>
      </w:r>
      <w:r w:rsidR="009756E0">
        <w:rPr>
          <w:rFonts w:ascii="仿宋" w:eastAsia="仿宋" w:hAnsi="仿宋" w:hint="eastAsia"/>
          <w:b/>
          <w:sz w:val="32"/>
          <w:szCs w:val="32"/>
        </w:rPr>
        <w:t>五</w:t>
      </w:r>
      <w:r w:rsidR="00A45B69"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C444F">
        <w:rPr>
          <w:rFonts w:ascii="仿宋" w:eastAsia="仿宋" w:hAnsi="仿宋" w:hint="eastAsia"/>
          <w:sz w:val="32"/>
          <w:szCs w:val="32"/>
        </w:rPr>
        <w:t xml:space="preserve">  </w:t>
      </w:r>
      <w:r w:rsidR="00947365" w:rsidRPr="00A45B69">
        <w:rPr>
          <w:rFonts w:ascii="仿宋" w:eastAsia="仿宋" w:hAnsi="仿宋" w:hint="eastAsia"/>
          <w:sz w:val="32"/>
          <w:szCs w:val="32"/>
        </w:rPr>
        <w:t>有下列情形之一的，</w:t>
      </w:r>
      <w:r w:rsidR="002B14BD">
        <w:rPr>
          <w:rFonts w:ascii="仿宋" w:eastAsia="仿宋" w:hAnsi="仿宋" w:hint="eastAsia"/>
          <w:sz w:val="32"/>
          <w:szCs w:val="32"/>
        </w:rPr>
        <w:t>坚持</w:t>
      </w:r>
      <w:r w:rsidR="00E91251">
        <w:rPr>
          <w:rFonts w:ascii="仿宋" w:eastAsia="仿宋" w:hAnsi="仿宋"/>
          <w:sz w:val="32"/>
          <w:szCs w:val="32"/>
        </w:rPr>
        <w:t>包容审慎原则，</w:t>
      </w:r>
      <w:r w:rsidR="00947365" w:rsidRPr="00A45B69">
        <w:rPr>
          <w:rFonts w:ascii="仿宋" w:eastAsia="仿宋" w:hAnsi="仿宋" w:hint="eastAsia"/>
          <w:sz w:val="32"/>
          <w:szCs w:val="32"/>
        </w:rPr>
        <w:t>不予行政处罚：</w:t>
      </w:r>
    </w:p>
    <w:p w:rsidR="00947365" w:rsidRDefault="00947365" w:rsidP="009473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（一）统计违法行为轻微并及时</w:t>
      </w:r>
      <w:r w:rsidR="00325607">
        <w:rPr>
          <w:rFonts w:ascii="仿宋" w:eastAsia="仿宋" w:hAnsi="仿宋" w:hint="eastAsia"/>
          <w:sz w:val="32"/>
          <w:szCs w:val="32"/>
        </w:rPr>
        <w:t>改正</w:t>
      </w:r>
      <w:r w:rsidRPr="00A45B69">
        <w:rPr>
          <w:rFonts w:ascii="仿宋" w:eastAsia="仿宋" w:hAnsi="仿宋" w:hint="eastAsia"/>
          <w:sz w:val="32"/>
          <w:szCs w:val="32"/>
        </w:rPr>
        <w:t>，没有造成危害后果的；</w:t>
      </w:r>
    </w:p>
    <w:p w:rsidR="00947365" w:rsidRDefault="00947365" w:rsidP="009473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</w:t>
      </w:r>
      <w:r w:rsidR="0091639A">
        <w:rPr>
          <w:rFonts w:ascii="仿宋" w:eastAsia="仿宋" w:hAnsi="仿宋" w:hint="eastAsia"/>
          <w:sz w:val="32"/>
          <w:szCs w:val="32"/>
        </w:rPr>
        <w:t>二</w:t>
      </w:r>
      <w:r w:rsidRPr="00A45B69">
        <w:rPr>
          <w:rFonts w:ascii="仿宋" w:eastAsia="仿宋" w:hAnsi="仿宋" w:hint="eastAsia"/>
          <w:sz w:val="32"/>
          <w:szCs w:val="32"/>
        </w:rPr>
        <w:t>）统计违法行为</w:t>
      </w:r>
      <w:r w:rsidR="00325607">
        <w:rPr>
          <w:rFonts w:ascii="仿宋" w:eastAsia="仿宋" w:hAnsi="仿宋" w:hint="eastAsia"/>
          <w:sz w:val="32"/>
          <w:szCs w:val="32"/>
        </w:rPr>
        <w:t>在</w:t>
      </w:r>
      <w:r w:rsidR="00E90373">
        <w:rPr>
          <w:rFonts w:ascii="仿宋" w:eastAsia="仿宋" w:hAnsi="仿宋" w:hint="eastAsia"/>
          <w:sz w:val="32"/>
          <w:szCs w:val="32"/>
        </w:rPr>
        <w:t>两年</w:t>
      </w:r>
      <w:r w:rsidRPr="00A45B69">
        <w:rPr>
          <w:rFonts w:ascii="仿宋" w:eastAsia="仿宋" w:hAnsi="仿宋" w:hint="eastAsia"/>
          <w:sz w:val="32"/>
          <w:szCs w:val="32"/>
        </w:rPr>
        <w:t>内未被发现的；</w:t>
      </w:r>
    </w:p>
    <w:p w:rsidR="001B3FFF" w:rsidRDefault="001B3FFF" w:rsidP="001B3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1639A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）由于</w:t>
      </w:r>
      <w:r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/>
          <w:sz w:val="32"/>
          <w:szCs w:val="32"/>
        </w:rPr>
        <w:t>统计机构或者相关</w:t>
      </w:r>
      <w:r w:rsidR="00557122">
        <w:rPr>
          <w:rFonts w:ascii="仿宋" w:eastAsia="仿宋" w:hAnsi="仿宋" w:hint="eastAsia"/>
          <w:sz w:val="32"/>
          <w:szCs w:val="32"/>
        </w:rPr>
        <w:t>部门</w:t>
      </w:r>
      <w:r w:rsidR="00557122">
        <w:rPr>
          <w:rFonts w:ascii="仿宋" w:eastAsia="仿宋" w:hAnsi="仿宋"/>
          <w:sz w:val="32"/>
          <w:szCs w:val="32"/>
        </w:rPr>
        <w:t>等统计调查项目组织</w:t>
      </w:r>
      <w:r w:rsidR="00557122">
        <w:rPr>
          <w:rFonts w:ascii="仿宋" w:eastAsia="仿宋" w:hAnsi="仿宋" w:hint="eastAsia"/>
          <w:sz w:val="32"/>
          <w:szCs w:val="32"/>
        </w:rPr>
        <w:t>实施者</w:t>
      </w:r>
      <w:r w:rsidR="00557122">
        <w:rPr>
          <w:rFonts w:ascii="仿宋" w:eastAsia="仿宋" w:hAnsi="仿宋"/>
          <w:sz w:val="32"/>
          <w:szCs w:val="32"/>
        </w:rPr>
        <w:t>的原因导致发生统计违法行为的；</w:t>
      </w:r>
    </w:p>
    <w:p w:rsidR="00E06E1F" w:rsidRDefault="0045784D" w:rsidP="00E06E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1639A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）统计</w:t>
      </w:r>
      <w:r>
        <w:rPr>
          <w:rFonts w:ascii="仿宋" w:eastAsia="仿宋" w:hAnsi="仿宋" w:hint="eastAsia"/>
          <w:sz w:val="32"/>
          <w:szCs w:val="32"/>
        </w:rPr>
        <w:t>违法</w:t>
      </w:r>
      <w:r>
        <w:rPr>
          <w:rFonts w:ascii="仿宋" w:eastAsia="仿宋" w:hAnsi="仿宋"/>
          <w:sz w:val="32"/>
          <w:szCs w:val="32"/>
        </w:rPr>
        <w:t>行为</w:t>
      </w:r>
      <w:r>
        <w:rPr>
          <w:rFonts w:ascii="仿宋" w:eastAsia="仿宋" w:hAnsi="仿宋" w:hint="eastAsia"/>
          <w:sz w:val="32"/>
          <w:szCs w:val="32"/>
        </w:rPr>
        <w:t>当事人</w:t>
      </w:r>
      <w:r w:rsidR="00A14711">
        <w:rPr>
          <w:rFonts w:ascii="仿宋" w:eastAsia="仿宋" w:hAnsi="仿宋" w:hint="eastAsia"/>
          <w:sz w:val="32"/>
          <w:szCs w:val="32"/>
        </w:rPr>
        <w:t>有</w:t>
      </w:r>
      <w:r w:rsidR="00A14711">
        <w:rPr>
          <w:rFonts w:ascii="仿宋" w:eastAsia="仿宋" w:hAnsi="仿宋"/>
          <w:sz w:val="32"/>
          <w:szCs w:val="32"/>
        </w:rPr>
        <w:t>证据</w:t>
      </w:r>
      <w:r w:rsidR="00A14711">
        <w:rPr>
          <w:rFonts w:ascii="仿宋" w:eastAsia="仿宋" w:hAnsi="仿宋" w:hint="eastAsia"/>
          <w:sz w:val="32"/>
          <w:szCs w:val="32"/>
        </w:rPr>
        <w:t>足以</w:t>
      </w:r>
      <w:r w:rsidR="00A14711">
        <w:rPr>
          <w:rFonts w:ascii="仿宋" w:eastAsia="仿宋" w:hAnsi="仿宋"/>
          <w:sz w:val="32"/>
          <w:szCs w:val="32"/>
        </w:rPr>
        <w:t>证明没有主观过错</w:t>
      </w:r>
      <w:r w:rsidR="00CE6FAD">
        <w:rPr>
          <w:rFonts w:ascii="仿宋" w:eastAsia="仿宋" w:hAnsi="仿宋" w:hint="eastAsia"/>
          <w:sz w:val="32"/>
          <w:szCs w:val="32"/>
        </w:rPr>
        <w:t>的</w:t>
      </w:r>
      <w:r w:rsidR="00A14711">
        <w:rPr>
          <w:rFonts w:ascii="仿宋" w:eastAsia="仿宋" w:hAnsi="仿宋"/>
          <w:sz w:val="32"/>
          <w:szCs w:val="32"/>
        </w:rPr>
        <w:t>。</w:t>
      </w:r>
      <w:r w:rsidR="00E06E1F">
        <w:rPr>
          <w:rFonts w:ascii="仿宋" w:eastAsia="仿宋" w:hAnsi="仿宋" w:hint="eastAsia"/>
          <w:sz w:val="32"/>
          <w:szCs w:val="32"/>
        </w:rPr>
        <w:t>法律</w:t>
      </w:r>
      <w:r w:rsidR="00E06E1F">
        <w:rPr>
          <w:rFonts w:ascii="仿宋" w:eastAsia="仿宋" w:hAnsi="仿宋"/>
          <w:sz w:val="32"/>
          <w:szCs w:val="32"/>
        </w:rPr>
        <w:t>、行政法规</w:t>
      </w:r>
      <w:r w:rsidR="00E06E1F">
        <w:rPr>
          <w:rFonts w:ascii="仿宋" w:eastAsia="仿宋" w:hAnsi="仿宋" w:hint="eastAsia"/>
          <w:sz w:val="32"/>
          <w:szCs w:val="32"/>
        </w:rPr>
        <w:t>另有</w:t>
      </w:r>
      <w:r w:rsidR="00E06E1F">
        <w:rPr>
          <w:rFonts w:ascii="仿宋" w:eastAsia="仿宋" w:hAnsi="仿宋"/>
          <w:sz w:val="32"/>
          <w:szCs w:val="32"/>
        </w:rPr>
        <w:t>规定</w:t>
      </w:r>
      <w:r w:rsidR="004464DC">
        <w:rPr>
          <w:rFonts w:ascii="仿宋" w:eastAsia="仿宋" w:hAnsi="仿宋" w:hint="eastAsia"/>
          <w:sz w:val="32"/>
          <w:szCs w:val="32"/>
        </w:rPr>
        <w:t>的</w:t>
      </w:r>
      <w:r w:rsidR="00E06E1F">
        <w:rPr>
          <w:rFonts w:ascii="仿宋" w:eastAsia="仿宋" w:hAnsi="仿宋"/>
          <w:sz w:val="32"/>
          <w:szCs w:val="32"/>
        </w:rPr>
        <w:t>，从其规定。</w:t>
      </w:r>
    </w:p>
    <w:p w:rsidR="00E06E1F" w:rsidRDefault="00E06E1F" w:rsidP="00E06E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两</w:t>
      </w:r>
      <w:r w:rsidR="00F33732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内</w:t>
      </w:r>
      <w:r w:rsidR="005B07C2">
        <w:rPr>
          <w:rFonts w:ascii="仿宋" w:eastAsia="仿宋" w:hAnsi="仿宋" w:hint="eastAsia"/>
          <w:sz w:val="32"/>
          <w:szCs w:val="32"/>
        </w:rPr>
        <w:t>初次</w:t>
      </w:r>
      <w:r>
        <w:rPr>
          <w:rFonts w:ascii="仿宋" w:eastAsia="仿宋" w:hAnsi="仿宋"/>
          <w:sz w:val="32"/>
          <w:szCs w:val="32"/>
        </w:rPr>
        <w:t>违法</w:t>
      </w:r>
      <w:r w:rsidR="005B07C2">
        <w:rPr>
          <w:rFonts w:ascii="仿宋" w:eastAsia="仿宋" w:hAnsi="仿宋" w:hint="eastAsia"/>
          <w:sz w:val="32"/>
          <w:szCs w:val="32"/>
        </w:rPr>
        <w:t>且</w:t>
      </w:r>
      <w:r>
        <w:rPr>
          <w:rFonts w:ascii="仿宋" w:eastAsia="仿宋" w:hAnsi="仿宋"/>
          <w:sz w:val="32"/>
          <w:szCs w:val="32"/>
        </w:rPr>
        <w:t>危害后果</w:t>
      </w:r>
      <w:r>
        <w:rPr>
          <w:rFonts w:ascii="仿宋" w:eastAsia="仿宋" w:hAnsi="仿宋" w:hint="eastAsia"/>
          <w:sz w:val="32"/>
          <w:szCs w:val="32"/>
        </w:rPr>
        <w:t>轻微</w:t>
      </w:r>
      <w:r w:rsidR="005B07C2">
        <w:rPr>
          <w:rFonts w:ascii="仿宋" w:eastAsia="仿宋" w:hAnsi="仿宋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及时改正的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可以不予</w:t>
      </w:r>
      <w:r w:rsidR="0002490C">
        <w:rPr>
          <w:rFonts w:ascii="仿宋" w:eastAsia="仿宋" w:hAnsi="仿宋" w:hint="eastAsia"/>
          <w:sz w:val="32"/>
          <w:szCs w:val="32"/>
        </w:rPr>
        <w:t>行政</w:t>
      </w:r>
      <w:r>
        <w:rPr>
          <w:rFonts w:ascii="仿宋" w:eastAsia="仿宋" w:hAnsi="仿宋"/>
          <w:sz w:val="32"/>
          <w:szCs w:val="32"/>
        </w:rPr>
        <w:t>处罚。</w:t>
      </w:r>
      <w:r w:rsidR="00E91251" w:rsidRPr="00E91251">
        <w:rPr>
          <w:rFonts w:ascii="仿宋" w:eastAsia="仿宋" w:hAnsi="仿宋" w:hint="eastAsia"/>
          <w:sz w:val="32"/>
          <w:szCs w:val="32"/>
        </w:rPr>
        <w:t>提供不真实统计资料，违法比例不足10%，或者价值量指标违法数额不足100万元，及时改正</w:t>
      </w:r>
      <w:r w:rsidR="00E91251">
        <w:rPr>
          <w:rFonts w:ascii="仿宋" w:eastAsia="仿宋" w:hAnsi="仿宋" w:hint="eastAsia"/>
          <w:sz w:val="32"/>
          <w:szCs w:val="32"/>
        </w:rPr>
        <w:t>的</w:t>
      </w:r>
      <w:r w:rsidR="00E91251">
        <w:rPr>
          <w:rFonts w:ascii="仿宋" w:eastAsia="仿宋" w:hAnsi="仿宋"/>
          <w:sz w:val="32"/>
          <w:szCs w:val="32"/>
        </w:rPr>
        <w:t>，可以不予</w:t>
      </w:r>
      <w:r w:rsidR="00E91251">
        <w:rPr>
          <w:rFonts w:ascii="仿宋" w:eastAsia="仿宋" w:hAnsi="仿宋" w:hint="eastAsia"/>
          <w:sz w:val="32"/>
          <w:szCs w:val="32"/>
        </w:rPr>
        <w:t>行政</w:t>
      </w:r>
      <w:r w:rsidR="00E91251">
        <w:rPr>
          <w:rFonts w:ascii="仿宋" w:eastAsia="仿宋" w:hAnsi="仿宋"/>
          <w:sz w:val="32"/>
          <w:szCs w:val="32"/>
        </w:rPr>
        <w:t>处罚。</w:t>
      </w:r>
    </w:p>
    <w:p w:rsidR="00D012C3" w:rsidRDefault="001B3FFF" w:rsidP="00BC46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对当事人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统计</w:t>
      </w:r>
      <w:r>
        <w:rPr>
          <w:rFonts w:ascii="仿宋" w:eastAsia="仿宋" w:hAnsi="仿宋"/>
          <w:sz w:val="32"/>
          <w:szCs w:val="32"/>
        </w:rPr>
        <w:t>违法行为</w:t>
      </w:r>
      <w:r>
        <w:rPr>
          <w:rFonts w:ascii="仿宋" w:eastAsia="仿宋" w:hAnsi="仿宋" w:hint="eastAsia"/>
          <w:sz w:val="32"/>
          <w:szCs w:val="32"/>
        </w:rPr>
        <w:t>依法</w:t>
      </w:r>
      <w:r>
        <w:rPr>
          <w:rFonts w:ascii="仿宋" w:eastAsia="仿宋" w:hAnsi="仿宋"/>
          <w:sz w:val="32"/>
          <w:szCs w:val="32"/>
        </w:rPr>
        <w:t>不予行政处罚的，</w:t>
      </w:r>
      <w:r w:rsidR="0002490C">
        <w:rPr>
          <w:rFonts w:ascii="仿宋" w:eastAsia="仿宋" w:hAnsi="仿宋" w:hint="eastAsia"/>
          <w:sz w:val="32"/>
          <w:szCs w:val="32"/>
        </w:rPr>
        <w:t>行政机关</w:t>
      </w:r>
      <w:r>
        <w:rPr>
          <w:rFonts w:ascii="仿宋" w:eastAsia="仿宋" w:hAnsi="仿宋"/>
          <w:sz w:val="32"/>
          <w:szCs w:val="32"/>
        </w:rPr>
        <w:t>应当对</w:t>
      </w:r>
      <w:r>
        <w:rPr>
          <w:rFonts w:ascii="仿宋" w:eastAsia="仿宋" w:hAnsi="仿宋" w:hint="eastAsia"/>
          <w:sz w:val="32"/>
          <w:szCs w:val="32"/>
        </w:rPr>
        <w:t>当事人</w:t>
      </w:r>
      <w:r>
        <w:rPr>
          <w:rFonts w:ascii="仿宋" w:eastAsia="仿宋" w:hAnsi="仿宋"/>
          <w:sz w:val="32"/>
          <w:szCs w:val="32"/>
        </w:rPr>
        <w:t>进行教育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16767" w:rsidRDefault="0002490C" w:rsidP="00E16767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第十</w:t>
      </w:r>
      <w:r w:rsidR="009756E0">
        <w:rPr>
          <w:rFonts w:ascii="仿宋" w:eastAsia="仿宋" w:hAnsi="仿宋" w:hint="eastAsia"/>
          <w:b/>
          <w:sz w:val="32"/>
          <w:szCs w:val="32"/>
        </w:rPr>
        <w:t>六</w:t>
      </w:r>
      <w:r w:rsidR="00A45B69"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="00146BC2" w:rsidRPr="00A45B69">
        <w:rPr>
          <w:rFonts w:ascii="仿宋" w:eastAsia="仿宋" w:hAnsi="仿宋" w:hint="eastAsia"/>
          <w:sz w:val="32"/>
          <w:szCs w:val="32"/>
        </w:rPr>
        <w:t>有下列情形之一的，</w:t>
      </w:r>
      <w:r w:rsidR="00146BC2">
        <w:rPr>
          <w:rFonts w:ascii="仿宋" w:eastAsia="仿宋" w:hAnsi="仿宋" w:hint="eastAsia"/>
          <w:sz w:val="32"/>
          <w:szCs w:val="32"/>
        </w:rPr>
        <w:t>应当</w:t>
      </w:r>
      <w:r w:rsidR="00146BC2" w:rsidRPr="00A45B69">
        <w:rPr>
          <w:rFonts w:ascii="仿宋" w:eastAsia="仿宋" w:hAnsi="仿宋" w:hint="eastAsia"/>
          <w:sz w:val="32"/>
          <w:szCs w:val="32"/>
        </w:rPr>
        <w:t>依法从轻或者减轻处罚：</w:t>
      </w:r>
    </w:p>
    <w:p w:rsidR="00146BC2" w:rsidRDefault="00146BC2" w:rsidP="00146B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E16767" w:rsidRPr="00A45B69">
        <w:rPr>
          <w:rFonts w:ascii="仿宋" w:eastAsia="仿宋" w:hAnsi="仿宋" w:hint="eastAsia"/>
          <w:sz w:val="32"/>
          <w:szCs w:val="32"/>
        </w:rPr>
        <w:t>主动消除或者减轻统计违法行为危害后果的；</w:t>
      </w:r>
      <w:r w:rsidR="00E16767" w:rsidRPr="00A45B69" w:rsidDel="00E16767">
        <w:rPr>
          <w:rFonts w:ascii="仿宋" w:eastAsia="仿宋" w:hAnsi="仿宋" w:hint="eastAsia"/>
          <w:sz w:val="32"/>
          <w:szCs w:val="32"/>
        </w:rPr>
        <w:t xml:space="preserve"> </w:t>
      </w:r>
    </w:p>
    <w:p w:rsidR="00E16767" w:rsidRDefault="00146BC2" w:rsidP="00146B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</w:t>
      </w:r>
      <w:r w:rsidR="00E16767" w:rsidRPr="00A45B69">
        <w:rPr>
          <w:rFonts w:ascii="仿宋" w:eastAsia="仿宋" w:hAnsi="仿宋" w:hint="eastAsia"/>
          <w:sz w:val="32"/>
          <w:szCs w:val="32"/>
        </w:rPr>
        <w:t>受他人胁迫或者</w:t>
      </w:r>
      <w:r w:rsidR="00E16767">
        <w:rPr>
          <w:rFonts w:ascii="仿宋" w:eastAsia="仿宋" w:hAnsi="仿宋" w:hint="eastAsia"/>
          <w:sz w:val="32"/>
          <w:szCs w:val="32"/>
        </w:rPr>
        <w:t>诱骗实施</w:t>
      </w:r>
      <w:r w:rsidR="00E16767" w:rsidRPr="00A45B69">
        <w:rPr>
          <w:rFonts w:ascii="仿宋" w:eastAsia="仿宋" w:hAnsi="仿宋" w:hint="eastAsia"/>
          <w:sz w:val="32"/>
          <w:szCs w:val="32"/>
        </w:rPr>
        <w:t>违法行为</w:t>
      </w:r>
      <w:r w:rsidR="00E16767">
        <w:rPr>
          <w:rFonts w:ascii="仿宋" w:eastAsia="仿宋" w:hAnsi="仿宋" w:hint="eastAsia"/>
          <w:sz w:val="32"/>
          <w:szCs w:val="32"/>
        </w:rPr>
        <w:t>的</w:t>
      </w:r>
      <w:r w:rsidR="00E16767" w:rsidRPr="00A45B69">
        <w:rPr>
          <w:rFonts w:ascii="仿宋" w:eastAsia="仿宋" w:hAnsi="仿宋" w:hint="eastAsia"/>
          <w:sz w:val="32"/>
          <w:szCs w:val="32"/>
        </w:rPr>
        <w:t>；</w:t>
      </w:r>
    </w:p>
    <w:p w:rsidR="00E16767" w:rsidRDefault="00E16767" w:rsidP="00146B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三）主动供述</w:t>
      </w:r>
      <w:r>
        <w:rPr>
          <w:rFonts w:ascii="仿宋" w:eastAsia="仿宋" w:hAnsi="仿宋" w:hint="eastAsia"/>
          <w:sz w:val="32"/>
          <w:szCs w:val="32"/>
        </w:rPr>
        <w:t>统计机构</w:t>
      </w:r>
      <w:r>
        <w:rPr>
          <w:rFonts w:ascii="仿宋" w:eastAsia="仿宋" w:hAnsi="仿宋"/>
          <w:sz w:val="32"/>
          <w:szCs w:val="32"/>
        </w:rPr>
        <w:t>尚未掌握的</w:t>
      </w:r>
      <w:r w:rsidR="0091639A">
        <w:rPr>
          <w:rFonts w:ascii="仿宋" w:eastAsia="仿宋" w:hAnsi="仿宋" w:hint="eastAsia"/>
          <w:sz w:val="32"/>
          <w:szCs w:val="32"/>
        </w:rPr>
        <w:t>统计</w:t>
      </w:r>
      <w:r>
        <w:rPr>
          <w:rFonts w:ascii="仿宋" w:eastAsia="仿宋" w:hAnsi="仿宋"/>
          <w:sz w:val="32"/>
          <w:szCs w:val="32"/>
        </w:rPr>
        <w:t>违法行为的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46BC2" w:rsidRDefault="00E16767" w:rsidP="00E1676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四）</w:t>
      </w:r>
      <w:r w:rsidR="00146BC2" w:rsidRPr="00A45B69">
        <w:rPr>
          <w:rFonts w:ascii="仿宋" w:eastAsia="仿宋" w:hAnsi="仿宋" w:hint="eastAsia"/>
          <w:sz w:val="32"/>
          <w:szCs w:val="32"/>
        </w:rPr>
        <w:t>配合统计执法检查有立功表现的；</w:t>
      </w:r>
    </w:p>
    <w:p w:rsidR="00D012C3" w:rsidRDefault="00146BC2" w:rsidP="00FE40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（五）</w:t>
      </w:r>
      <w:r w:rsidR="00E16767">
        <w:rPr>
          <w:rFonts w:ascii="仿宋" w:eastAsia="仿宋" w:hAnsi="仿宋" w:hint="eastAsia"/>
          <w:sz w:val="32"/>
          <w:szCs w:val="32"/>
        </w:rPr>
        <w:t>法律</w:t>
      </w:r>
      <w:r w:rsidR="00E16767">
        <w:rPr>
          <w:rFonts w:ascii="仿宋" w:eastAsia="仿宋" w:hAnsi="仿宋"/>
          <w:sz w:val="32"/>
          <w:szCs w:val="32"/>
        </w:rPr>
        <w:t>、法规、规章规定的</w:t>
      </w:r>
      <w:r w:rsidRPr="00A45B69">
        <w:rPr>
          <w:rFonts w:ascii="仿宋" w:eastAsia="仿宋" w:hAnsi="仿宋" w:hint="eastAsia"/>
          <w:sz w:val="32"/>
          <w:szCs w:val="32"/>
        </w:rPr>
        <w:t>其他</w:t>
      </w:r>
      <w:r w:rsidR="00FE4041">
        <w:rPr>
          <w:rFonts w:ascii="仿宋" w:eastAsia="仿宋" w:hAnsi="仿宋" w:hint="eastAsia"/>
          <w:sz w:val="32"/>
          <w:szCs w:val="32"/>
        </w:rPr>
        <w:t>应当</w:t>
      </w:r>
      <w:r w:rsidRPr="00A45B69">
        <w:rPr>
          <w:rFonts w:ascii="仿宋" w:eastAsia="仿宋" w:hAnsi="仿宋" w:hint="eastAsia"/>
          <w:sz w:val="32"/>
          <w:szCs w:val="32"/>
        </w:rPr>
        <w:t>从轻或者减轻处罚的情形。</w:t>
      </w:r>
    </w:p>
    <w:p w:rsidR="00C522DB" w:rsidRDefault="00A45B69" w:rsidP="00146BC2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第十</w:t>
      </w:r>
      <w:r w:rsidR="009756E0">
        <w:rPr>
          <w:rFonts w:ascii="仿宋" w:eastAsia="仿宋" w:hAnsi="仿宋" w:hint="eastAsia"/>
          <w:b/>
          <w:sz w:val="32"/>
          <w:szCs w:val="32"/>
        </w:rPr>
        <w:t>七</w:t>
      </w:r>
      <w:r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="00E16767" w:rsidRPr="00A45B69">
        <w:rPr>
          <w:rFonts w:ascii="仿宋" w:eastAsia="仿宋" w:hAnsi="仿宋" w:hint="eastAsia"/>
          <w:sz w:val="32"/>
          <w:szCs w:val="32"/>
        </w:rPr>
        <w:t>有下列情形之一的，</w:t>
      </w:r>
      <w:r w:rsidR="00E16767">
        <w:rPr>
          <w:rFonts w:ascii="仿宋" w:eastAsia="仿宋" w:hAnsi="仿宋" w:hint="eastAsia"/>
          <w:sz w:val="32"/>
          <w:szCs w:val="32"/>
        </w:rPr>
        <w:t>可以</w:t>
      </w:r>
      <w:r w:rsidR="00E16767" w:rsidRPr="00A45B69">
        <w:rPr>
          <w:rFonts w:ascii="仿宋" w:eastAsia="仿宋" w:hAnsi="仿宋" w:hint="eastAsia"/>
          <w:sz w:val="32"/>
          <w:szCs w:val="32"/>
        </w:rPr>
        <w:t>从轻或者减轻处罚：</w:t>
      </w:r>
    </w:p>
    <w:p w:rsidR="00C522DB" w:rsidRDefault="00C522DB" w:rsidP="00C522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（一）提供不真实统计资料，违法比例</w:t>
      </w:r>
      <w:r>
        <w:rPr>
          <w:rFonts w:ascii="仿宋" w:eastAsia="仿宋" w:hAnsi="仿宋" w:hint="eastAsia"/>
          <w:sz w:val="32"/>
          <w:szCs w:val="32"/>
        </w:rPr>
        <w:t>较大</w:t>
      </w:r>
      <w:r w:rsidRPr="00A45B69">
        <w:rPr>
          <w:rFonts w:ascii="仿宋" w:eastAsia="仿宋" w:hAnsi="仿宋" w:hint="eastAsia"/>
          <w:sz w:val="32"/>
          <w:szCs w:val="32"/>
        </w:rPr>
        <w:t>，但违法数额</w:t>
      </w:r>
      <w:r>
        <w:rPr>
          <w:rFonts w:ascii="仿宋" w:eastAsia="仿宋" w:hAnsi="仿宋" w:hint="eastAsia"/>
          <w:sz w:val="32"/>
          <w:szCs w:val="32"/>
        </w:rPr>
        <w:t>较小</w:t>
      </w:r>
      <w:r w:rsidRPr="00A45B69">
        <w:rPr>
          <w:rFonts w:ascii="仿宋" w:eastAsia="仿宋" w:hAnsi="仿宋" w:hint="eastAsia"/>
          <w:sz w:val="32"/>
          <w:szCs w:val="32"/>
        </w:rPr>
        <w:t>，对所在县级行政区域该指标汇总数据影响</w:t>
      </w:r>
      <w:r>
        <w:rPr>
          <w:rFonts w:ascii="仿宋" w:eastAsia="仿宋" w:hAnsi="仿宋" w:hint="eastAsia"/>
          <w:sz w:val="32"/>
          <w:szCs w:val="32"/>
        </w:rPr>
        <w:t>较小</w:t>
      </w:r>
      <w:r w:rsidRPr="00A45B69">
        <w:rPr>
          <w:rFonts w:ascii="仿宋" w:eastAsia="仿宋" w:hAnsi="仿宋" w:hint="eastAsia"/>
          <w:sz w:val="32"/>
          <w:szCs w:val="32"/>
        </w:rPr>
        <w:t>的；</w:t>
      </w:r>
    </w:p>
    <w:p w:rsidR="00C522DB" w:rsidRDefault="00C522DB" w:rsidP="00C522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</w:t>
      </w:r>
      <w:r w:rsidR="00A47DA5">
        <w:rPr>
          <w:rFonts w:ascii="仿宋" w:eastAsia="仿宋" w:hAnsi="仿宋" w:hint="eastAsia"/>
          <w:sz w:val="32"/>
          <w:szCs w:val="32"/>
        </w:rPr>
        <w:t>单项指标</w:t>
      </w:r>
      <w:r w:rsidR="00A47DA5">
        <w:rPr>
          <w:rFonts w:ascii="仿宋" w:eastAsia="仿宋" w:hAnsi="仿宋"/>
          <w:sz w:val="32"/>
          <w:szCs w:val="32"/>
        </w:rPr>
        <w:t>出现差错</w:t>
      </w:r>
      <w:r w:rsidR="00A0080A">
        <w:rPr>
          <w:rFonts w:ascii="仿宋" w:eastAsia="仿宋" w:hAnsi="仿宋" w:hint="eastAsia"/>
          <w:sz w:val="32"/>
          <w:szCs w:val="32"/>
        </w:rPr>
        <w:t>的</w:t>
      </w:r>
      <w:r w:rsidR="00FE4041">
        <w:rPr>
          <w:rFonts w:ascii="仿宋" w:eastAsia="仿宋" w:hAnsi="仿宋"/>
          <w:sz w:val="32"/>
          <w:szCs w:val="32"/>
        </w:rPr>
        <w:t>；</w:t>
      </w:r>
    </w:p>
    <w:p w:rsidR="00C522DB" w:rsidRDefault="00C522DB" w:rsidP="00C522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（三）两年内</w:t>
      </w:r>
      <w:r w:rsidR="00FE4041">
        <w:rPr>
          <w:rFonts w:ascii="仿宋" w:eastAsia="仿宋" w:hAnsi="仿宋" w:hint="eastAsia"/>
          <w:sz w:val="32"/>
          <w:szCs w:val="32"/>
        </w:rPr>
        <w:t>首次</w:t>
      </w:r>
      <w:r w:rsidRPr="00A45B69">
        <w:rPr>
          <w:rFonts w:ascii="仿宋" w:eastAsia="仿宋" w:hAnsi="仿宋" w:hint="eastAsia"/>
          <w:sz w:val="32"/>
          <w:szCs w:val="32"/>
        </w:rPr>
        <w:t>发生统计违法行为的；</w:t>
      </w:r>
    </w:p>
    <w:p w:rsidR="00D012C3" w:rsidRDefault="00C522DB" w:rsidP="00FE40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（四）</w:t>
      </w:r>
      <w:r w:rsidR="00FE4041">
        <w:rPr>
          <w:rFonts w:ascii="仿宋" w:eastAsia="仿宋" w:hAnsi="仿宋" w:hint="eastAsia"/>
          <w:sz w:val="32"/>
          <w:szCs w:val="32"/>
        </w:rPr>
        <w:t>法律</w:t>
      </w:r>
      <w:r w:rsidR="00FE4041">
        <w:rPr>
          <w:rFonts w:ascii="仿宋" w:eastAsia="仿宋" w:hAnsi="仿宋"/>
          <w:sz w:val="32"/>
          <w:szCs w:val="32"/>
        </w:rPr>
        <w:t>、法规、规章规定的</w:t>
      </w:r>
      <w:r w:rsidRPr="00A45B69">
        <w:rPr>
          <w:rFonts w:ascii="仿宋" w:eastAsia="仿宋" w:hAnsi="仿宋" w:hint="eastAsia"/>
          <w:sz w:val="32"/>
          <w:szCs w:val="32"/>
        </w:rPr>
        <w:t>其他可以</w:t>
      </w:r>
      <w:r w:rsidR="00FE4041">
        <w:rPr>
          <w:rFonts w:ascii="仿宋" w:eastAsia="仿宋" w:hAnsi="仿宋" w:hint="eastAsia"/>
          <w:sz w:val="32"/>
          <w:szCs w:val="32"/>
        </w:rPr>
        <w:t>从轻或者</w:t>
      </w:r>
      <w:r w:rsidR="00FE4041">
        <w:rPr>
          <w:rFonts w:ascii="仿宋" w:eastAsia="仿宋" w:hAnsi="仿宋"/>
          <w:sz w:val="32"/>
          <w:szCs w:val="32"/>
        </w:rPr>
        <w:t>减轻</w:t>
      </w:r>
      <w:r w:rsidRPr="00A45B69">
        <w:rPr>
          <w:rFonts w:ascii="仿宋" w:eastAsia="仿宋" w:hAnsi="仿宋" w:hint="eastAsia"/>
          <w:sz w:val="32"/>
          <w:szCs w:val="32"/>
        </w:rPr>
        <w:t>处罚的情形。</w:t>
      </w:r>
    </w:p>
    <w:p w:rsidR="00957193" w:rsidRDefault="00F21096" w:rsidP="0095719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AC444F">
        <w:rPr>
          <w:rFonts w:ascii="仿宋" w:eastAsia="仿宋" w:hAnsi="仿宋" w:hint="eastAsia"/>
          <w:b/>
          <w:sz w:val="32"/>
          <w:szCs w:val="32"/>
        </w:rPr>
        <w:t>十</w:t>
      </w:r>
      <w:r w:rsidR="009756E0">
        <w:rPr>
          <w:rFonts w:ascii="仿宋" w:eastAsia="仿宋" w:hAnsi="仿宋" w:hint="eastAsia"/>
          <w:b/>
          <w:sz w:val="32"/>
          <w:szCs w:val="32"/>
        </w:rPr>
        <w:t>八</w:t>
      </w:r>
      <w:r w:rsidR="00A45B69"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="00957193" w:rsidRPr="00A45B69">
        <w:rPr>
          <w:rFonts w:ascii="仿宋" w:eastAsia="仿宋" w:hAnsi="仿宋" w:hint="eastAsia"/>
          <w:sz w:val="32"/>
          <w:szCs w:val="32"/>
        </w:rPr>
        <w:t>有下列情形之一的，可以从重处罚：</w:t>
      </w:r>
    </w:p>
    <w:p w:rsidR="00957193" w:rsidRDefault="00957193" w:rsidP="0095719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（一）提供不真实统计资料，违法比例较小，但违法数额较大，对所在县级行政区域该指标汇总数据影响较大的；</w:t>
      </w:r>
    </w:p>
    <w:p w:rsidR="00957193" w:rsidRDefault="00957193" w:rsidP="0095719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（二）拒绝、阻碍统计调查、统计检查，情节恶劣或者造成严重后果的；</w:t>
      </w:r>
    </w:p>
    <w:p w:rsidR="00957193" w:rsidRDefault="00957193" w:rsidP="0095719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（三）两年内受到过统计行政处罚，再次发生统计违法行为的；</w:t>
      </w:r>
    </w:p>
    <w:p w:rsidR="00957193" w:rsidRPr="00A45B69" w:rsidRDefault="00957193" w:rsidP="0095719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B69">
        <w:rPr>
          <w:rFonts w:ascii="仿宋" w:eastAsia="仿宋" w:hAnsi="仿宋" w:hint="eastAsia"/>
          <w:sz w:val="32"/>
          <w:szCs w:val="32"/>
        </w:rPr>
        <w:t>（四）</w:t>
      </w:r>
      <w:r w:rsidRPr="00FE4041">
        <w:rPr>
          <w:rFonts w:ascii="仿宋" w:eastAsia="仿宋" w:hAnsi="仿宋" w:hint="eastAsia"/>
          <w:sz w:val="32"/>
          <w:szCs w:val="32"/>
        </w:rPr>
        <w:t>法律、法规、规章规定的</w:t>
      </w:r>
      <w:r w:rsidRPr="00A45B69">
        <w:rPr>
          <w:rFonts w:ascii="仿宋" w:eastAsia="仿宋" w:hAnsi="仿宋" w:hint="eastAsia"/>
          <w:sz w:val="32"/>
          <w:szCs w:val="32"/>
        </w:rPr>
        <w:t>其他可以从重处罚的情形。</w:t>
      </w:r>
    </w:p>
    <w:p w:rsidR="00966A36" w:rsidRDefault="00A45B69" w:rsidP="0095719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</w:t>
      </w:r>
      <w:r w:rsidR="009756E0">
        <w:rPr>
          <w:rFonts w:ascii="仿宋" w:eastAsia="仿宋" w:hAnsi="仿宋" w:hint="eastAsia"/>
          <w:b/>
          <w:sz w:val="32"/>
          <w:szCs w:val="32"/>
        </w:rPr>
        <w:t>十九</w:t>
      </w:r>
      <w:r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C444F">
        <w:rPr>
          <w:rFonts w:ascii="仿宋" w:eastAsia="仿宋" w:hAnsi="仿宋"/>
          <w:sz w:val="32"/>
          <w:szCs w:val="32"/>
        </w:rPr>
        <w:t xml:space="preserve">  </w:t>
      </w:r>
      <w:r w:rsidR="00966A36">
        <w:rPr>
          <w:rFonts w:ascii="仿宋" w:eastAsia="仿宋" w:hAnsi="仿宋" w:hint="eastAsia"/>
          <w:sz w:val="32"/>
          <w:szCs w:val="32"/>
        </w:rPr>
        <w:t>从轻处罚</w:t>
      </w:r>
      <w:r w:rsidR="00966A36">
        <w:rPr>
          <w:rFonts w:ascii="仿宋" w:eastAsia="仿宋" w:hAnsi="仿宋"/>
          <w:sz w:val="32"/>
          <w:szCs w:val="32"/>
        </w:rPr>
        <w:t>是指在基础裁量档次幅度内给予较轻</w:t>
      </w:r>
      <w:r w:rsidR="00966A36">
        <w:rPr>
          <w:rFonts w:ascii="仿宋" w:eastAsia="仿宋" w:hAnsi="仿宋"/>
          <w:sz w:val="32"/>
          <w:szCs w:val="32"/>
        </w:rPr>
        <w:lastRenderedPageBreak/>
        <w:t>的处罚，</w:t>
      </w:r>
      <w:r w:rsidR="00966A36">
        <w:rPr>
          <w:rFonts w:ascii="仿宋" w:eastAsia="仿宋" w:hAnsi="仿宋" w:hint="eastAsia"/>
          <w:sz w:val="32"/>
          <w:szCs w:val="32"/>
        </w:rPr>
        <w:t>从</w:t>
      </w:r>
      <w:r w:rsidR="00966A36">
        <w:rPr>
          <w:rFonts w:ascii="仿宋" w:eastAsia="仿宋" w:hAnsi="仿宋"/>
          <w:sz w:val="32"/>
          <w:szCs w:val="32"/>
        </w:rPr>
        <w:t>重处罚是指在基础裁量档次幅度内给予较重的处罚。</w:t>
      </w:r>
    </w:p>
    <w:p w:rsidR="00966A36" w:rsidRDefault="00966A36" w:rsidP="00966A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减轻</w:t>
      </w:r>
      <w:r w:rsidR="00BC461C">
        <w:rPr>
          <w:rFonts w:ascii="仿宋" w:eastAsia="仿宋" w:hAnsi="仿宋"/>
          <w:sz w:val="32"/>
          <w:szCs w:val="32"/>
        </w:rPr>
        <w:t>处罚是指</w:t>
      </w:r>
      <w:r>
        <w:rPr>
          <w:rFonts w:ascii="仿宋" w:eastAsia="仿宋" w:hAnsi="仿宋" w:hint="eastAsia"/>
          <w:sz w:val="32"/>
          <w:szCs w:val="32"/>
        </w:rPr>
        <w:t>低于</w:t>
      </w:r>
      <w:r>
        <w:rPr>
          <w:rFonts w:ascii="仿宋" w:eastAsia="仿宋" w:hAnsi="仿宋"/>
          <w:sz w:val="32"/>
          <w:szCs w:val="32"/>
        </w:rPr>
        <w:t>基础裁量档次给予处罚。</w:t>
      </w:r>
    </w:p>
    <w:p w:rsidR="00F21096" w:rsidRDefault="00F21096" w:rsidP="00966A3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A1514">
        <w:rPr>
          <w:rFonts w:ascii="仿宋" w:eastAsia="仿宋" w:hAnsi="仿宋" w:hint="eastAsia"/>
          <w:b/>
          <w:sz w:val="32"/>
          <w:szCs w:val="32"/>
        </w:rPr>
        <w:t>第</w:t>
      </w:r>
      <w:r w:rsidRPr="001A1514">
        <w:rPr>
          <w:rFonts w:ascii="仿宋" w:eastAsia="仿宋" w:hAnsi="仿宋"/>
          <w:b/>
          <w:sz w:val="32"/>
          <w:szCs w:val="32"/>
        </w:rPr>
        <w:t>二</w:t>
      </w:r>
      <w:r w:rsidRPr="001A1514">
        <w:rPr>
          <w:rFonts w:ascii="仿宋" w:eastAsia="仿宋" w:hAnsi="仿宋" w:hint="eastAsia"/>
          <w:b/>
          <w:sz w:val="32"/>
          <w:szCs w:val="32"/>
        </w:rPr>
        <w:t>十条</w:t>
      </w:r>
      <w:r w:rsidR="001A70AE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统计</w:t>
      </w:r>
      <w:r>
        <w:rPr>
          <w:rFonts w:ascii="仿宋" w:eastAsia="仿宋" w:hAnsi="仿宋"/>
          <w:sz w:val="32"/>
          <w:szCs w:val="32"/>
        </w:rPr>
        <w:t>违法事实确凿并有法定依据，情节轻微，拟对</w:t>
      </w:r>
      <w:r w:rsidR="0091639A">
        <w:rPr>
          <w:rFonts w:ascii="仿宋" w:eastAsia="仿宋" w:hAnsi="仿宋" w:hint="eastAsia"/>
          <w:sz w:val="32"/>
          <w:szCs w:val="32"/>
        </w:rPr>
        <w:t>企业事业</w:t>
      </w:r>
      <w:r w:rsidR="0091639A"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或者其他组织处以三千元以下罚款或者警告</w:t>
      </w:r>
      <w:r w:rsidR="00D43A1E">
        <w:rPr>
          <w:rFonts w:ascii="仿宋" w:eastAsia="仿宋" w:hAnsi="仿宋" w:hint="eastAsia"/>
          <w:sz w:val="32"/>
          <w:szCs w:val="32"/>
        </w:rPr>
        <w:t>的</w:t>
      </w:r>
      <w:r w:rsidR="00D43A1E">
        <w:rPr>
          <w:rFonts w:ascii="仿宋" w:eastAsia="仿宋" w:hAnsi="仿宋"/>
          <w:sz w:val="32"/>
          <w:szCs w:val="32"/>
        </w:rPr>
        <w:t>行政处罚的，可以</w:t>
      </w:r>
      <w:r w:rsidR="00D43A1E">
        <w:rPr>
          <w:rFonts w:ascii="仿宋" w:eastAsia="仿宋" w:hAnsi="仿宋" w:hint="eastAsia"/>
          <w:sz w:val="32"/>
          <w:szCs w:val="32"/>
        </w:rPr>
        <w:t>适用</w:t>
      </w:r>
      <w:r w:rsidR="00D43A1E">
        <w:rPr>
          <w:rFonts w:ascii="仿宋" w:eastAsia="仿宋" w:hAnsi="仿宋"/>
          <w:sz w:val="32"/>
          <w:szCs w:val="32"/>
        </w:rPr>
        <w:t>简易程序，当场</w:t>
      </w:r>
      <w:proofErr w:type="gramStart"/>
      <w:r w:rsidR="00D43A1E">
        <w:rPr>
          <w:rFonts w:ascii="仿宋" w:eastAsia="仿宋" w:hAnsi="仿宋"/>
          <w:sz w:val="32"/>
          <w:szCs w:val="32"/>
        </w:rPr>
        <w:t>作出</w:t>
      </w:r>
      <w:proofErr w:type="gramEnd"/>
      <w:r w:rsidR="00D43A1E">
        <w:rPr>
          <w:rFonts w:ascii="仿宋" w:eastAsia="仿宋" w:hAnsi="仿宋"/>
          <w:sz w:val="32"/>
          <w:szCs w:val="32"/>
        </w:rPr>
        <w:t>行政处罚决定。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45B69" w:rsidRPr="00D012C3" w:rsidRDefault="00A45B69" w:rsidP="00D012C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012C3">
        <w:rPr>
          <w:rFonts w:ascii="黑体" w:eastAsia="黑体" w:hAnsi="黑体" w:hint="eastAsia"/>
          <w:sz w:val="32"/>
          <w:szCs w:val="32"/>
        </w:rPr>
        <w:t>第四章</w:t>
      </w:r>
      <w:r w:rsidRPr="00D012C3">
        <w:rPr>
          <w:rFonts w:ascii="黑体" w:eastAsia="黑体" w:hAnsi="黑体"/>
          <w:sz w:val="32"/>
          <w:szCs w:val="32"/>
        </w:rPr>
        <w:t xml:space="preserve">  </w:t>
      </w:r>
      <w:r w:rsidRPr="00D012C3">
        <w:rPr>
          <w:rFonts w:ascii="黑体" w:eastAsia="黑体" w:hAnsi="黑体" w:hint="eastAsia"/>
          <w:sz w:val="32"/>
          <w:szCs w:val="32"/>
        </w:rPr>
        <w:t>附</w:t>
      </w:r>
      <w:r w:rsidRPr="00D012C3">
        <w:rPr>
          <w:rFonts w:ascii="黑体" w:eastAsia="黑体" w:hAnsi="黑体"/>
          <w:sz w:val="32"/>
          <w:szCs w:val="32"/>
        </w:rPr>
        <w:t xml:space="preserve">  </w:t>
      </w:r>
      <w:r w:rsidRPr="00D012C3">
        <w:rPr>
          <w:rFonts w:ascii="黑体" w:eastAsia="黑体" w:hAnsi="黑体" w:hint="eastAsia"/>
          <w:sz w:val="32"/>
          <w:szCs w:val="32"/>
        </w:rPr>
        <w:t>则</w:t>
      </w:r>
    </w:p>
    <w:p w:rsidR="00A45B69" w:rsidRPr="00A45B69" w:rsidRDefault="00A45B69" w:rsidP="00A45B6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653F7" w:rsidRDefault="001653F7" w:rsidP="00E0083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第二十</w:t>
      </w:r>
      <w:r w:rsidR="009756E0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条</w:t>
      </w:r>
      <w:r w:rsidR="00AC444F">
        <w:rPr>
          <w:rFonts w:ascii="仿宋" w:eastAsia="仿宋" w:hAnsi="仿宋" w:hint="eastAsia"/>
          <w:b/>
          <w:sz w:val="32"/>
          <w:szCs w:val="32"/>
        </w:rPr>
        <w:t xml:space="preserve">  </w:t>
      </w:r>
      <w:proofErr w:type="gramStart"/>
      <w:r w:rsidRPr="001A1514">
        <w:rPr>
          <w:rFonts w:ascii="仿宋" w:eastAsia="仿宋" w:hAnsi="仿宋" w:hint="eastAsia"/>
          <w:sz w:val="32"/>
          <w:szCs w:val="32"/>
        </w:rPr>
        <w:t>本</w:t>
      </w:r>
      <w:r w:rsidRPr="001A1514">
        <w:rPr>
          <w:rFonts w:ascii="仿宋" w:eastAsia="仿宋" w:hAnsi="仿宋"/>
          <w:sz w:val="32"/>
          <w:szCs w:val="32"/>
        </w:rPr>
        <w:t>裁量</w:t>
      </w:r>
      <w:proofErr w:type="gramEnd"/>
      <w:r w:rsidRPr="001A1514">
        <w:rPr>
          <w:rFonts w:ascii="仿宋" w:eastAsia="仿宋" w:hAnsi="仿宋"/>
          <w:sz w:val="32"/>
          <w:szCs w:val="32"/>
        </w:rPr>
        <w:t>基准</w:t>
      </w:r>
      <w:r w:rsidR="00E90373">
        <w:rPr>
          <w:rFonts w:ascii="仿宋" w:eastAsia="仿宋" w:hAnsi="仿宋" w:hint="eastAsia"/>
          <w:sz w:val="32"/>
          <w:szCs w:val="32"/>
        </w:rPr>
        <w:t>中的</w:t>
      </w:r>
      <w:r w:rsidR="00E90373">
        <w:rPr>
          <w:rFonts w:ascii="仿宋" w:eastAsia="仿宋" w:hAnsi="仿宋"/>
          <w:sz w:val="32"/>
          <w:szCs w:val="32"/>
        </w:rPr>
        <w:t>“</w:t>
      </w:r>
      <w:r w:rsidR="00E90373">
        <w:rPr>
          <w:rFonts w:ascii="仿宋" w:eastAsia="仿宋" w:hAnsi="仿宋" w:hint="eastAsia"/>
          <w:sz w:val="32"/>
          <w:szCs w:val="32"/>
        </w:rPr>
        <w:t>以上</w:t>
      </w:r>
      <w:r w:rsidR="00E90373">
        <w:rPr>
          <w:rFonts w:ascii="仿宋" w:eastAsia="仿宋" w:hAnsi="仿宋"/>
          <w:sz w:val="32"/>
          <w:szCs w:val="32"/>
        </w:rPr>
        <w:t>”“以下”均包含本数</w:t>
      </w:r>
      <w:r>
        <w:rPr>
          <w:rFonts w:ascii="仿宋" w:eastAsia="仿宋" w:hAnsi="仿宋"/>
          <w:sz w:val="32"/>
          <w:szCs w:val="32"/>
        </w:rPr>
        <w:t>。</w:t>
      </w:r>
    </w:p>
    <w:p w:rsidR="00D012C3" w:rsidRDefault="00E00836" w:rsidP="00D012C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第二十</w:t>
      </w:r>
      <w:r w:rsidR="00A0080A">
        <w:rPr>
          <w:rFonts w:ascii="仿宋" w:eastAsia="仿宋" w:hAnsi="仿宋" w:hint="eastAsia"/>
          <w:b/>
          <w:sz w:val="32"/>
          <w:szCs w:val="32"/>
        </w:rPr>
        <w:t>二</w:t>
      </w:r>
      <w:r w:rsidR="00A45B69"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45B69" w:rsidRPr="00A45B69">
        <w:rPr>
          <w:rFonts w:ascii="仿宋" w:eastAsia="仿宋" w:hAnsi="仿宋"/>
          <w:sz w:val="32"/>
          <w:szCs w:val="32"/>
        </w:rPr>
        <w:t xml:space="preserve">  </w:t>
      </w:r>
      <w:proofErr w:type="gramStart"/>
      <w:r w:rsidR="00A45B69" w:rsidRPr="00A45B69">
        <w:rPr>
          <w:rFonts w:ascii="仿宋" w:eastAsia="仿宋" w:hAnsi="仿宋" w:hint="eastAsia"/>
          <w:sz w:val="32"/>
          <w:szCs w:val="32"/>
        </w:rPr>
        <w:t>本裁量</w:t>
      </w:r>
      <w:proofErr w:type="gramEnd"/>
      <w:r w:rsidR="00A45B69" w:rsidRPr="00A45B69">
        <w:rPr>
          <w:rFonts w:ascii="仿宋" w:eastAsia="仿宋" w:hAnsi="仿宋" w:hint="eastAsia"/>
          <w:sz w:val="32"/>
          <w:szCs w:val="32"/>
        </w:rPr>
        <w:t>基准由湖北省统计局、国家统计局湖北调查总队负责解释。</w:t>
      </w:r>
    </w:p>
    <w:p w:rsidR="00232DE3" w:rsidRPr="00A45B69" w:rsidRDefault="00E00836" w:rsidP="00D012C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012C3">
        <w:rPr>
          <w:rFonts w:ascii="仿宋" w:eastAsia="仿宋" w:hAnsi="仿宋" w:hint="eastAsia"/>
          <w:b/>
          <w:sz w:val="32"/>
          <w:szCs w:val="32"/>
        </w:rPr>
        <w:t>第二十</w:t>
      </w:r>
      <w:r w:rsidR="00A0080A">
        <w:rPr>
          <w:rFonts w:ascii="仿宋" w:eastAsia="仿宋" w:hAnsi="仿宋" w:hint="eastAsia"/>
          <w:b/>
          <w:sz w:val="32"/>
          <w:szCs w:val="32"/>
        </w:rPr>
        <w:t>三</w:t>
      </w:r>
      <w:r w:rsidR="00A45B69" w:rsidRPr="00D012C3">
        <w:rPr>
          <w:rFonts w:ascii="仿宋" w:eastAsia="仿宋" w:hAnsi="仿宋" w:hint="eastAsia"/>
          <w:b/>
          <w:sz w:val="32"/>
          <w:szCs w:val="32"/>
        </w:rPr>
        <w:t>条</w:t>
      </w:r>
      <w:r w:rsidR="00A45B69" w:rsidRPr="00A45B69">
        <w:rPr>
          <w:rFonts w:ascii="仿宋" w:eastAsia="仿宋" w:hAnsi="仿宋"/>
          <w:sz w:val="32"/>
          <w:szCs w:val="32"/>
        </w:rPr>
        <w:t xml:space="preserve">  </w:t>
      </w:r>
      <w:proofErr w:type="gramStart"/>
      <w:r w:rsidR="00A45B69" w:rsidRPr="00A45B69">
        <w:rPr>
          <w:rFonts w:ascii="仿宋" w:eastAsia="仿宋" w:hAnsi="仿宋" w:hint="eastAsia"/>
          <w:sz w:val="32"/>
          <w:szCs w:val="32"/>
        </w:rPr>
        <w:t>本裁量</w:t>
      </w:r>
      <w:proofErr w:type="gramEnd"/>
      <w:r w:rsidR="00A45B69" w:rsidRPr="00A45B69">
        <w:rPr>
          <w:rFonts w:ascii="仿宋" w:eastAsia="仿宋" w:hAnsi="仿宋" w:hint="eastAsia"/>
          <w:sz w:val="32"/>
          <w:szCs w:val="32"/>
        </w:rPr>
        <w:t>基准自印发之日起实施</w:t>
      </w:r>
      <w:r w:rsidR="00FE4041">
        <w:rPr>
          <w:rFonts w:ascii="仿宋" w:eastAsia="仿宋" w:hAnsi="仿宋" w:hint="eastAsia"/>
          <w:sz w:val="32"/>
          <w:szCs w:val="32"/>
        </w:rPr>
        <w:t>，</w:t>
      </w:r>
      <w:r w:rsidR="00FE4041">
        <w:rPr>
          <w:rFonts w:ascii="仿宋" w:eastAsia="仿宋" w:hAnsi="仿宋"/>
          <w:sz w:val="32"/>
          <w:szCs w:val="32"/>
        </w:rPr>
        <w:t>《湖北省统计行政处罚裁量基准（试行）》同时废止</w:t>
      </w:r>
      <w:r w:rsidR="00A45B69" w:rsidRPr="00A45B69">
        <w:rPr>
          <w:rFonts w:ascii="仿宋" w:eastAsia="仿宋" w:hAnsi="仿宋" w:hint="eastAsia"/>
          <w:sz w:val="32"/>
          <w:szCs w:val="32"/>
        </w:rPr>
        <w:t>。</w:t>
      </w:r>
    </w:p>
    <w:sectPr w:rsidR="00232DE3" w:rsidRPr="00A45B69" w:rsidSect="0054584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5A" w:rsidRDefault="005B735A" w:rsidP="00EA4E29">
      <w:r>
        <w:separator/>
      </w:r>
    </w:p>
  </w:endnote>
  <w:endnote w:type="continuationSeparator" w:id="0">
    <w:p w:rsidR="005B735A" w:rsidRDefault="005B735A" w:rsidP="00EA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5A" w:rsidRDefault="005B735A" w:rsidP="00EA4E29">
      <w:r>
        <w:separator/>
      </w:r>
    </w:p>
  </w:footnote>
  <w:footnote w:type="continuationSeparator" w:id="0">
    <w:p w:rsidR="005B735A" w:rsidRDefault="005B735A" w:rsidP="00EA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1DE5"/>
    <w:multiLevelType w:val="hybridMultilevel"/>
    <w:tmpl w:val="AA565612"/>
    <w:lvl w:ilvl="0" w:tplc="438E1236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69"/>
    <w:rsid w:val="0000116E"/>
    <w:rsid w:val="00015501"/>
    <w:rsid w:val="0002490C"/>
    <w:rsid w:val="00050FAC"/>
    <w:rsid w:val="00064358"/>
    <w:rsid w:val="000810CD"/>
    <w:rsid w:val="000B5811"/>
    <w:rsid w:val="000C0ACF"/>
    <w:rsid w:val="000E008B"/>
    <w:rsid w:val="00142D55"/>
    <w:rsid w:val="00146BC2"/>
    <w:rsid w:val="001653F7"/>
    <w:rsid w:val="001660B3"/>
    <w:rsid w:val="00174EE5"/>
    <w:rsid w:val="0017610D"/>
    <w:rsid w:val="00186271"/>
    <w:rsid w:val="00187638"/>
    <w:rsid w:val="001A1514"/>
    <w:rsid w:val="001A70AE"/>
    <w:rsid w:val="001B3837"/>
    <w:rsid w:val="001B3FFF"/>
    <w:rsid w:val="001F4D01"/>
    <w:rsid w:val="002279DA"/>
    <w:rsid w:val="00232DE3"/>
    <w:rsid w:val="00251AB8"/>
    <w:rsid w:val="002565A2"/>
    <w:rsid w:val="002A0AEB"/>
    <w:rsid w:val="002B14BD"/>
    <w:rsid w:val="002C41CA"/>
    <w:rsid w:val="002F52FA"/>
    <w:rsid w:val="00315DCC"/>
    <w:rsid w:val="00325607"/>
    <w:rsid w:val="00334613"/>
    <w:rsid w:val="00375AA9"/>
    <w:rsid w:val="003823E4"/>
    <w:rsid w:val="003A0A7B"/>
    <w:rsid w:val="003A20ED"/>
    <w:rsid w:val="004464DC"/>
    <w:rsid w:val="004517EE"/>
    <w:rsid w:val="0045784D"/>
    <w:rsid w:val="00492190"/>
    <w:rsid w:val="00545842"/>
    <w:rsid w:val="00557122"/>
    <w:rsid w:val="00580DF5"/>
    <w:rsid w:val="00582C79"/>
    <w:rsid w:val="005903AD"/>
    <w:rsid w:val="005B07C2"/>
    <w:rsid w:val="005B1EBB"/>
    <w:rsid w:val="005B735A"/>
    <w:rsid w:val="005F5A9C"/>
    <w:rsid w:val="006044F7"/>
    <w:rsid w:val="006355F8"/>
    <w:rsid w:val="00640513"/>
    <w:rsid w:val="00666FE7"/>
    <w:rsid w:val="007200F2"/>
    <w:rsid w:val="00721ECF"/>
    <w:rsid w:val="007801DA"/>
    <w:rsid w:val="0079351C"/>
    <w:rsid w:val="00793A88"/>
    <w:rsid w:val="007C6AAA"/>
    <w:rsid w:val="0080427E"/>
    <w:rsid w:val="008232EB"/>
    <w:rsid w:val="00847477"/>
    <w:rsid w:val="00860883"/>
    <w:rsid w:val="00897F4D"/>
    <w:rsid w:val="008D06F0"/>
    <w:rsid w:val="008E3273"/>
    <w:rsid w:val="008E3B2F"/>
    <w:rsid w:val="008F1D2C"/>
    <w:rsid w:val="00905717"/>
    <w:rsid w:val="0091639A"/>
    <w:rsid w:val="00924F30"/>
    <w:rsid w:val="00947365"/>
    <w:rsid w:val="00953BB6"/>
    <w:rsid w:val="00957193"/>
    <w:rsid w:val="00966A36"/>
    <w:rsid w:val="009756E0"/>
    <w:rsid w:val="009A060C"/>
    <w:rsid w:val="009D31C5"/>
    <w:rsid w:val="009D3B23"/>
    <w:rsid w:val="009E3AC6"/>
    <w:rsid w:val="00A0080A"/>
    <w:rsid w:val="00A14711"/>
    <w:rsid w:val="00A45B69"/>
    <w:rsid w:val="00A47DA5"/>
    <w:rsid w:val="00AA5386"/>
    <w:rsid w:val="00AC1DAD"/>
    <w:rsid w:val="00AC444F"/>
    <w:rsid w:val="00AD4ACD"/>
    <w:rsid w:val="00B07121"/>
    <w:rsid w:val="00B15654"/>
    <w:rsid w:val="00B22410"/>
    <w:rsid w:val="00B429F1"/>
    <w:rsid w:val="00BB535D"/>
    <w:rsid w:val="00BC1265"/>
    <w:rsid w:val="00BC461C"/>
    <w:rsid w:val="00C11674"/>
    <w:rsid w:val="00C22A0C"/>
    <w:rsid w:val="00C522DB"/>
    <w:rsid w:val="00C669FB"/>
    <w:rsid w:val="00CB7523"/>
    <w:rsid w:val="00CD4A0E"/>
    <w:rsid w:val="00CD6A63"/>
    <w:rsid w:val="00CE6FAD"/>
    <w:rsid w:val="00CF65D0"/>
    <w:rsid w:val="00D012C3"/>
    <w:rsid w:val="00D03E2B"/>
    <w:rsid w:val="00D43A1E"/>
    <w:rsid w:val="00D91A9A"/>
    <w:rsid w:val="00DD4FDA"/>
    <w:rsid w:val="00E00836"/>
    <w:rsid w:val="00E06E1F"/>
    <w:rsid w:val="00E16767"/>
    <w:rsid w:val="00E423A8"/>
    <w:rsid w:val="00E6512B"/>
    <w:rsid w:val="00E90373"/>
    <w:rsid w:val="00E91251"/>
    <w:rsid w:val="00EA4E29"/>
    <w:rsid w:val="00EB323E"/>
    <w:rsid w:val="00ED1C3E"/>
    <w:rsid w:val="00ED21D6"/>
    <w:rsid w:val="00EF565D"/>
    <w:rsid w:val="00F04A50"/>
    <w:rsid w:val="00F16E98"/>
    <w:rsid w:val="00F21096"/>
    <w:rsid w:val="00F33732"/>
    <w:rsid w:val="00F85F3E"/>
    <w:rsid w:val="00FB3DDB"/>
    <w:rsid w:val="00FD0658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E35301-EAFC-4FCD-AFA6-00BF7E0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E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823E4"/>
    <w:rPr>
      <w:sz w:val="18"/>
      <w:szCs w:val="18"/>
    </w:rPr>
  </w:style>
  <w:style w:type="paragraph" w:styleId="a5">
    <w:name w:val="List Paragraph"/>
    <w:basedOn w:val="a"/>
    <w:uiPriority w:val="34"/>
    <w:qFormat/>
    <w:rsid w:val="003A0A7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A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4E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4E29"/>
    <w:rPr>
      <w:sz w:val="18"/>
      <w:szCs w:val="18"/>
    </w:rPr>
  </w:style>
  <w:style w:type="character" w:styleId="aa">
    <w:name w:val="Hyperlink"/>
    <w:basedOn w:val="a0"/>
    <w:uiPriority w:val="99"/>
    <w:unhideWhenUsed/>
    <w:rsid w:val="00635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697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刘妍(拟稿)</dc:creator>
  <cp:keywords/>
  <dc:description/>
  <cp:lastModifiedBy>parker</cp:lastModifiedBy>
  <cp:revision>3</cp:revision>
  <cp:lastPrinted>2022-04-20T09:23:00Z</cp:lastPrinted>
  <dcterms:created xsi:type="dcterms:W3CDTF">2022-04-22T03:39:00Z</dcterms:created>
  <dcterms:modified xsi:type="dcterms:W3CDTF">2022-04-22T03:40:00Z</dcterms:modified>
</cp:coreProperties>
</file>